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752243" w:rsidRDefault="001F6222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сельский</w:t>
      </w:r>
      <w:r w:rsidR="00456E4A"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Совет </w:t>
      </w:r>
    </w:p>
    <w:p w:rsidR="00456E4A" w:rsidRPr="00752243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  <w:r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000292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3D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6B6AB8">
        <w:rPr>
          <w:rFonts w:ascii="Times New Roman" w:hAnsi="Times New Roman" w:cs="Times New Roman"/>
          <w:b/>
          <w:sz w:val="28"/>
          <w:szCs w:val="28"/>
        </w:rPr>
        <w:t>О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жилищном контроле </w:t>
      </w:r>
      <w:bookmarkEnd w:id="1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на территории </w:t>
      </w:r>
      <w:r w:rsidR="001F6222">
        <w:rPr>
          <w:rFonts w:ascii="Times New Roman" w:hAnsi="Times New Roman"/>
          <w:b/>
          <w:color w:val="00000A"/>
          <w:sz w:val="28"/>
          <w:szCs w:val="28"/>
        </w:rPr>
        <w:t>Костаревского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 сельского поселения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>м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Костаревского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</w:p>
    <w:p w:rsidR="002C012A" w:rsidRPr="006B6AB8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1F6222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proofErr w:type="spellStart"/>
      <w:r w:rsidR="001F6222"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жилищном контроле на территории </w:t>
      </w:r>
      <w:r w:rsidR="001F6222">
        <w:rPr>
          <w:rFonts w:ascii="Times New Roman" w:hAnsi="Times New Roman"/>
          <w:color w:val="00000A"/>
          <w:sz w:val="28"/>
          <w:szCs w:val="28"/>
        </w:rPr>
        <w:t>Костаревского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6B6A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F6222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6B6AB8" w:rsidRPr="006B6AB8">
        <w:rPr>
          <w:rFonts w:ascii="Times New Roman" w:hAnsi="Times New Roman" w:cs="Times New Roman"/>
          <w:bCs/>
          <w:sz w:val="28"/>
          <w:szCs w:val="28"/>
        </w:rPr>
        <w:t>20.07.2021 № 13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4.6.3.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2D363D" w:rsidRDefault="002D363D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4.7.3 изложить в следующей редакции</w:t>
      </w:r>
      <w:r w:rsidRPr="002D3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63D" w:rsidRDefault="000B05BE" w:rsidP="00F5471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пунктами 4.7.2.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осуществляются в соответствии с пунктами 4.5.5. - 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4.5.7.,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4.6.8. – 4.6.10. настоящего Положения.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B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1F6222" w:rsidRDefault="001F6222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6B6AB8" w:rsidRDefault="001736CB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</w:t>
      </w:r>
    </w:p>
    <w:p w:rsidR="006B6AB8" w:rsidRDefault="006B6AB8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контроле на территории </w:t>
      </w:r>
    </w:p>
    <w:p w:rsidR="00BB1AE0" w:rsidRPr="007A6014" w:rsidRDefault="001F6222" w:rsidP="006B6AB8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>Костаревского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C40942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1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</w:t>
      </w:r>
      <w:r w:rsidRPr="00C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04ED4" w:rsidRPr="00C40942">
        <w:rPr>
          <w:rFonts w:ascii="Times New Roman" w:hAnsi="Times New Roman"/>
          <w:sz w:val="28"/>
          <w:szCs w:val="28"/>
        </w:rPr>
        <w:t xml:space="preserve">жилищного контроля на территории </w:t>
      </w:r>
      <w:r w:rsidR="001F6222" w:rsidRPr="00C40942">
        <w:rPr>
          <w:rFonts w:ascii="Times New Roman" w:hAnsi="Times New Roman"/>
          <w:sz w:val="28"/>
          <w:szCs w:val="28"/>
        </w:rPr>
        <w:t>Костаревского</w:t>
      </w:r>
      <w:r w:rsidR="00604ED4" w:rsidRPr="00C4094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E3290" w:rsidRPr="00C40942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1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1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42" w:rsidRDefault="00C4094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 w:rsidR="00C4094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F6222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F6222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C40942">
        <w:rPr>
          <w:rFonts w:ascii="Times New Roman" w:hAnsi="Times New Roman" w:cs="Times New Roman"/>
          <w:bCs/>
          <w:sz w:val="28"/>
          <w:szCs w:val="28"/>
        </w:rPr>
        <w:t>С.В.Марков</w:t>
      </w:r>
      <w:bookmarkStart w:id="2" w:name="_GoBack"/>
      <w:bookmarkEnd w:id="2"/>
      <w:proofErr w:type="spellEnd"/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03" w:rsidRDefault="00941103" w:rsidP="00155C62">
      <w:pPr>
        <w:spacing w:after="0" w:line="240" w:lineRule="auto"/>
      </w:pPr>
      <w:r>
        <w:separator/>
      </w:r>
    </w:p>
  </w:endnote>
  <w:endnote w:type="continuationSeparator" w:id="0">
    <w:p w:rsidR="00941103" w:rsidRDefault="00941103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03" w:rsidRDefault="00941103" w:rsidP="00155C62">
      <w:pPr>
        <w:spacing w:after="0" w:line="240" w:lineRule="auto"/>
      </w:pPr>
      <w:r>
        <w:separator/>
      </w:r>
    </w:p>
  </w:footnote>
  <w:footnote w:type="continuationSeparator" w:id="0">
    <w:p w:rsidR="00941103" w:rsidRDefault="00941103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00292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1F6222"/>
    <w:rsid w:val="00205ED2"/>
    <w:rsid w:val="002453E4"/>
    <w:rsid w:val="00245E47"/>
    <w:rsid w:val="00284946"/>
    <w:rsid w:val="00294E33"/>
    <w:rsid w:val="002A2F32"/>
    <w:rsid w:val="002C012A"/>
    <w:rsid w:val="002D363D"/>
    <w:rsid w:val="002F5272"/>
    <w:rsid w:val="00324311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1103"/>
    <w:rsid w:val="00944961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40942"/>
    <w:rsid w:val="00C50A4F"/>
    <w:rsid w:val="00C52F82"/>
    <w:rsid w:val="00C55D3F"/>
    <w:rsid w:val="00C62631"/>
    <w:rsid w:val="00C72389"/>
    <w:rsid w:val="00C7609A"/>
    <w:rsid w:val="00CE1F57"/>
    <w:rsid w:val="00CF2F2D"/>
    <w:rsid w:val="00D24DD5"/>
    <w:rsid w:val="00D36CA1"/>
    <w:rsid w:val="00DA0278"/>
    <w:rsid w:val="00DF4BC1"/>
    <w:rsid w:val="00E05801"/>
    <w:rsid w:val="00E3250C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AFF1-4AE5-4FC0-AE84-9271ADE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20</cp:revision>
  <cp:lastPrinted>2022-07-25T08:21:00Z</cp:lastPrinted>
  <dcterms:created xsi:type="dcterms:W3CDTF">2022-05-19T13:45:00Z</dcterms:created>
  <dcterms:modified xsi:type="dcterms:W3CDTF">2022-07-25T08:22:00Z</dcterms:modified>
</cp:coreProperties>
</file>