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41D6D" w14:textId="18116141" w:rsidR="0099793B" w:rsidRDefault="00451F9C" w:rsidP="005D58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00F39167" w14:textId="77777777" w:rsidR="0099793B" w:rsidRDefault="0099793B" w:rsidP="005D58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C527815" w14:textId="452B5C9F" w:rsidR="005D5885" w:rsidRPr="0071477C" w:rsidRDefault="005D5885" w:rsidP="005D58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1477C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14:paraId="62D5A1E2" w14:textId="77777777" w:rsidR="005D5885" w:rsidRPr="0071477C" w:rsidRDefault="005D5885" w:rsidP="005D58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1477C">
        <w:rPr>
          <w:rFonts w:ascii="Times New Roman" w:hAnsi="Times New Roman" w:cs="Times New Roman"/>
          <w:sz w:val="24"/>
          <w:szCs w:val="24"/>
        </w:rPr>
        <w:t>Камышинский муниципальный район</w:t>
      </w:r>
    </w:p>
    <w:p w14:paraId="38B0364A" w14:textId="45B11392" w:rsidR="005D5885" w:rsidRPr="0071477C" w:rsidRDefault="004A11AF" w:rsidP="005D58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Костаревский</w:t>
      </w:r>
      <w:proofErr w:type="spellEnd"/>
      <w:r w:rsidR="005D5885" w:rsidRPr="0071477C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14:paraId="5B1F90E5" w14:textId="77777777" w:rsidR="005D5885" w:rsidRPr="0071477C" w:rsidRDefault="005D5885" w:rsidP="005D58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5067D20" w14:textId="77777777" w:rsidR="005D5885" w:rsidRPr="0071477C" w:rsidRDefault="005D5885" w:rsidP="005D58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1477C">
        <w:rPr>
          <w:rFonts w:ascii="Times New Roman" w:hAnsi="Times New Roman" w:cs="Times New Roman"/>
          <w:sz w:val="24"/>
          <w:szCs w:val="24"/>
        </w:rPr>
        <w:t>РЕШЕНИЕ</w:t>
      </w:r>
    </w:p>
    <w:p w14:paraId="44FB2FF5" w14:textId="67957104" w:rsidR="005D5885" w:rsidRPr="0071477C" w:rsidRDefault="004A11AF" w:rsidP="005D58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1477C">
        <w:rPr>
          <w:rFonts w:ascii="Times New Roman" w:hAnsi="Times New Roman" w:cs="Times New Roman"/>
          <w:sz w:val="24"/>
          <w:szCs w:val="24"/>
        </w:rPr>
        <w:t xml:space="preserve">От </w:t>
      </w:r>
      <w:r w:rsidR="00451F9C">
        <w:rPr>
          <w:rFonts w:ascii="Times New Roman" w:hAnsi="Times New Roman" w:cs="Times New Roman"/>
          <w:sz w:val="24"/>
          <w:szCs w:val="24"/>
        </w:rPr>
        <w:t xml:space="preserve"> </w:t>
      </w:r>
      <w:r w:rsidR="005D5885" w:rsidRPr="0071477C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D5885" w:rsidRPr="0071477C">
        <w:rPr>
          <w:rFonts w:ascii="Times New Roman" w:hAnsi="Times New Roman" w:cs="Times New Roman"/>
          <w:sz w:val="24"/>
          <w:szCs w:val="24"/>
        </w:rPr>
        <w:t xml:space="preserve"> </w:t>
      </w:r>
      <w:r w:rsidRPr="0071477C">
        <w:rPr>
          <w:rFonts w:ascii="Times New Roman" w:hAnsi="Times New Roman" w:cs="Times New Roman"/>
          <w:sz w:val="24"/>
          <w:szCs w:val="24"/>
        </w:rPr>
        <w:t xml:space="preserve">№ </w:t>
      </w:r>
      <w:r w:rsidR="00451F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BA317" w14:textId="77777777" w:rsidR="005D5885" w:rsidRDefault="005D5885" w:rsidP="005D5885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5"/>
        <w:gridCol w:w="5004"/>
      </w:tblGrid>
      <w:tr w:rsidR="005D5885" w14:paraId="39550CCB" w14:textId="77777777" w:rsidTr="00031197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A870" w14:textId="4D705ED6" w:rsidR="005D5885" w:rsidRDefault="005D5885" w:rsidP="00031197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рассмотрения ежегодного отчета главы </w:t>
            </w:r>
            <w:r w:rsidR="004A11AF"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4A11AF">
              <w:rPr>
                <w:rFonts w:ascii="Times New Roman" w:hAnsi="Times New Roman"/>
                <w:sz w:val="24"/>
                <w:szCs w:val="24"/>
              </w:rPr>
              <w:t>поселения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результатах своей деятельности и деятельности администрации </w:t>
            </w:r>
            <w:r w:rsidR="004A11AF"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8690" w14:textId="77777777" w:rsidR="005D5885" w:rsidRDefault="005D5885" w:rsidP="00031197">
            <w:pPr>
              <w:pStyle w:val="a3"/>
              <w:spacing w:after="0" w:line="100" w:lineRule="atLeast"/>
              <w:jc w:val="center"/>
            </w:pPr>
          </w:p>
        </w:tc>
      </w:tr>
    </w:tbl>
    <w:p w14:paraId="0ED8905B" w14:textId="77777777" w:rsidR="005D5885" w:rsidRDefault="005D5885" w:rsidP="005D5885">
      <w:pPr>
        <w:pStyle w:val="a3"/>
        <w:spacing w:after="0" w:line="100" w:lineRule="atLeast"/>
        <w:jc w:val="center"/>
      </w:pPr>
    </w:p>
    <w:p w14:paraId="2526A6E9" w14:textId="77777777" w:rsidR="005D5885" w:rsidRDefault="005D5885" w:rsidP="005D5885">
      <w:pPr>
        <w:pStyle w:val="a3"/>
        <w:spacing w:after="0" w:line="100" w:lineRule="atLeast"/>
        <w:ind w:firstLine="540"/>
        <w:jc w:val="both"/>
      </w:pPr>
    </w:p>
    <w:p w14:paraId="56DE06CB" w14:textId="77777777" w:rsidR="005D5885" w:rsidRDefault="005D5885" w:rsidP="005D5885">
      <w:pPr>
        <w:pStyle w:val="a3"/>
        <w:spacing w:after="0" w:line="100" w:lineRule="atLeast"/>
        <w:ind w:firstLine="540"/>
        <w:jc w:val="both"/>
      </w:pPr>
    </w:p>
    <w:p w14:paraId="1EB784E5" w14:textId="5D4433C9" w:rsidR="005D5885" w:rsidRDefault="005D5885" w:rsidP="005D5885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решением </w:t>
      </w:r>
      <w:r w:rsidR="004A11AF"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сельского Совета от 18.01.2018 № </w:t>
      </w:r>
      <w:r w:rsidR="004A11AF"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представления и рассмотрения ежегодного отчета главы </w:t>
      </w:r>
      <w:r w:rsidR="004A11AF">
        <w:rPr>
          <w:rFonts w:ascii="Times New Roman" w:hAnsi="Times New Roman"/>
          <w:sz w:val="24"/>
          <w:szCs w:val="24"/>
          <w:lang w:eastAsia="ru-RU"/>
        </w:rPr>
        <w:t>Костаревского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4A11AF">
        <w:rPr>
          <w:rFonts w:ascii="Times New Roman" w:hAnsi="Times New Roman"/>
          <w:sz w:val="24"/>
          <w:szCs w:val="24"/>
          <w:lang w:eastAsia="ru-RU"/>
        </w:rPr>
        <w:t>Костаревскому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Совету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 результатах своей деятельности и деятельности администрации </w:t>
      </w:r>
      <w:r w:rsidR="004A11AF">
        <w:rPr>
          <w:rFonts w:ascii="Times New Roman" w:hAnsi="Times New Roman"/>
          <w:sz w:val="24"/>
          <w:szCs w:val="24"/>
          <w:lang w:eastAsia="ru-RU"/>
        </w:rPr>
        <w:t>Костаревского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», руководствуясь Уставом </w:t>
      </w:r>
      <w:r w:rsidR="004A11AF"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4A11AF"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сельский Совет, решил:</w:t>
      </w:r>
    </w:p>
    <w:p w14:paraId="0172154B" w14:textId="77777777" w:rsidR="005D5885" w:rsidRDefault="005D5885" w:rsidP="005D5885">
      <w:pPr>
        <w:pStyle w:val="a3"/>
        <w:spacing w:after="0" w:line="100" w:lineRule="atLeast"/>
        <w:ind w:firstLine="540"/>
        <w:jc w:val="both"/>
      </w:pPr>
    </w:p>
    <w:p w14:paraId="10A79865" w14:textId="3FB55615" w:rsidR="005D5885" w:rsidRDefault="005D5885" w:rsidP="005D5885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1. Признать результаты деятельности главы </w:t>
      </w:r>
      <w:r w:rsidR="004A11AF"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 деятельности администрации </w:t>
      </w:r>
      <w:r w:rsidR="004A11AF"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 w:rsidR="004A11AF">
        <w:rPr>
          <w:rFonts w:ascii="Times New Roman" w:hAnsi="Times New Roman"/>
          <w:sz w:val="24"/>
          <w:szCs w:val="24"/>
        </w:rPr>
        <w:t>поселения удовлетворительными</w:t>
      </w:r>
      <w:r>
        <w:rPr>
          <w:rFonts w:ascii="Times New Roman" w:hAnsi="Times New Roman"/>
          <w:sz w:val="24"/>
          <w:szCs w:val="24"/>
        </w:rPr>
        <w:t>.</w:t>
      </w:r>
    </w:p>
    <w:p w14:paraId="088E0C60" w14:textId="161D98BC" w:rsidR="005D5885" w:rsidRDefault="005D5885" w:rsidP="005D5885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2. Настоящее решение вместе с ежегодным отчетом главы </w:t>
      </w:r>
      <w:r w:rsidR="004A11AF"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подлежит официальному обнародованию и размещению в сети Интернет на официальном сайте администрации </w:t>
      </w:r>
      <w:r w:rsidRPr="0071477C">
        <w:rPr>
          <w:rFonts w:ascii="Times New Roman" w:hAnsi="Times New Roman"/>
          <w:bCs/>
          <w:sz w:val="24"/>
          <w:szCs w:val="24"/>
          <w:lang w:val="en-US"/>
        </w:rPr>
        <w:t>https</w:t>
      </w:r>
      <w:r w:rsidRPr="0071477C">
        <w:rPr>
          <w:rFonts w:ascii="Times New Roman" w:hAnsi="Times New Roman"/>
          <w:bCs/>
          <w:sz w:val="24"/>
          <w:szCs w:val="24"/>
        </w:rPr>
        <w:t>: //</w:t>
      </w:r>
      <w:r w:rsidR="004A11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A11AF">
        <w:rPr>
          <w:rFonts w:ascii="Times New Roman" w:hAnsi="Times New Roman"/>
          <w:bCs/>
          <w:sz w:val="24"/>
          <w:szCs w:val="24"/>
          <w:lang w:val="en-US"/>
        </w:rPr>
        <w:t>kostarevskoe</w:t>
      </w:r>
      <w:proofErr w:type="spellEnd"/>
      <w:r w:rsidR="004A11AF" w:rsidRPr="004A11AF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4A11AF">
        <w:rPr>
          <w:rFonts w:ascii="Times New Roman" w:hAnsi="Times New Roman"/>
          <w:bCs/>
          <w:sz w:val="24"/>
          <w:szCs w:val="24"/>
          <w:lang w:val="en-US"/>
        </w:rPr>
        <w:t>sp</w:t>
      </w:r>
      <w:proofErr w:type="spellEnd"/>
      <w:r w:rsidRPr="0071477C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71477C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4A11A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в 10 –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 момента его принятия.</w:t>
      </w:r>
    </w:p>
    <w:p w14:paraId="4C7D67E6" w14:textId="77777777" w:rsidR="005D5885" w:rsidRDefault="005D5885" w:rsidP="005D5885">
      <w:pPr>
        <w:pStyle w:val="a3"/>
        <w:spacing w:after="0" w:line="100" w:lineRule="atLeast"/>
        <w:jc w:val="both"/>
      </w:pPr>
    </w:p>
    <w:p w14:paraId="0207BA6A" w14:textId="77777777" w:rsidR="005D5885" w:rsidRDefault="005D5885" w:rsidP="005D5885">
      <w:pPr>
        <w:pStyle w:val="a3"/>
        <w:spacing w:after="0" w:line="100" w:lineRule="atLeast"/>
        <w:jc w:val="both"/>
      </w:pPr>
    </w:p>
    <w:p w14:paraId="7D8713D3" w14:textId="77777777" w:rsidR="005D5885" w:rsidRDefault="005D5885" w:rsidP="005D5885">
      <w:pPr>
        <w:pStyle w:val="a3"/>
        <w:spacing w:after="0" w:line="100" w:lineRule="atLeast"/>
        <w:jc w:val="both"/>
      </w:pPr>
    </w:p>
    <w:p w14:paraId="42108303" w14:textId="22C63871" w:rsidR="005D5885" w:rsidRDefault="005D5885" w:rsidP="005D588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4A11AF"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</w:t>
      </w:r>
      <w:proofErr w:type="spellStart"/>
      <w:r w:rsidR="004A11A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.В.</w:t>
      </w:r>
      <w:r w:rsidR="004A11AF">
        <w:rPr>
          <w:rFonts w:ascii="Times New Roman" w:hAnsi="Times New Roman"/>
          <w:sz w:val="24"/>
          <w:szCs w:val="24"/>
        </w:rPr>
        <w:t>Марков</w:t>
      </w:r>
      <w:proofErr w:type="spellEnd"/>
    </w:p>
    <w:p w14:paraId="2B070874" w14:textId="35EB87CB" w:rsidR="007623EB" w:rsidRDefault="007623EB"/>
    <w:p w14:paraId="27C5529C" w14:textId="57FEF8AC" w:rsidR="00451F9C" w:rsidRDefault="00451F9C"/>
    <w:p w14:paraId="6B96BBB1" w14:textId="10AB7402" w:rsidR="00451F9C" w:rsidRDefault="00451F9C"/>
    <w:p w14:paraId="1C8E2A33" w14:textId="14F5A638" w:rsidR="00451F9C" w:rsidRDefault="00451F9C"/>
    <w:p w14:paraId="2EF674F5" w14:textId="3FF1A0D6" w:rsidR="00451F9C" w:rsidRDefault="00451F9C"/>
    <w:p w14:paraId="33B416AC" w14:textId="1ED691AA" w:rsidR="00451F9C" w:rsidRDefault="00451F9C"/>
    <w:p w14:paraId="289EDDAF" w14:textId="71AB3B84" w:rsidR="00451F9C" w:rsidRDefault="00451F9C"/>
    <w:p w14:paraId="511738F4" w14:textId="02F0C82E" w:rsidR="00451F9C" w:rsidRDefault="00451F9C"/>
    <w:p w14:paraId="6A3C3086" w14:textId="221E7E25" w:rsidR="00451F9C" w:rsidRDefault="00451F9C"/>
    <w:p w14:paraId="06DA066B" w14:textId="7534FA74" w:rsidR="00451F9C" w:rsidRDefault="00451F9C"/>
    <w:p w14:paraId="0C792E34" w14:textId="1FEE3053" w:rsidR="00451F9C" w:rsidRDefault="00451F9C"/>
    <w:p w14:paraId="0FC092CF" w14:textId="69CCBA95" w:rsidR="00451F9C" w:rsidRDefault="00451F9C"/>
    <w:p w14:paraId="6E1EC67C" w14:textId="2DB17384" w:rsidR="00451F9C" w:rsidRDefault="00451F9C"/>
    <w:p w14:paraId="0BA95B29" w14:textId="7B1ADCF4" w:rsidR="00451F9C" w:rsidRDefault="00451F9C"/>
    <w:p w14:paraId="509B6B29" w14:textId="756ADABC" w:rsidR="00451F9C" w:rsidRDefault="00451F9C"/>
    <w:p w14:paraId="1F564C25" w14:textId="4CB3E602" w:rsidR="00451F9C" w:rsidRDefault="00451F9C"/>
    <w:p w14:paraId="04B52635" w14:textId="77777777" w:rsidR="00451F9C" w:rsidRPr="00D34AF1" w:rsidRDefault="00451F9C" w:rsidP="00451F9C">
      <w:pPr>
        <w:jc w:val="center"/>
        <w:rPr>
          <w:sz w:val="28"/>
          <w:szCs w:val="28"/>
        </w:rPr>
      </w:pPr>
      <w:r w:rsidRPr="00D34AF1">
        <w:rPr>
          <w:sz w:val="28"/>
          <w:szCs w:val="28"/>
        </w:rPr>
        <w:t>ОТЧЕТ</w:t>
      </w:r>
    </w:p>
    <w:p w14:paraId="34877833" w14:textId="77777777" w:rsidR="00451F9C" w:rsidRPr="00D34AF1" w:rsidRDefault="00451F9C" w:rsidP="00451F9C">
      <w:pPr>
        <w:jc w:val="center"/>
        <w:rPr>
          <w:sz w:val="28"/>
          <w:szCs w:val="28"/>
        </w:rPr>
      </w:pPr>
      <w:r w:rsidRPr="00D34AF1">
        <w:rPr>
          <w:sz w:val="28"/>
          <w:szCs w:val="28"/>
        </w:rPr>
        <w:t>О РАБОТЕ ГЛАВЫ КОСТАРЕВСКОГО СЕЛЬСКОГО ПОСЕЛЕНИЯ</w:t>
      </w:r>
    </w:p>
    <w:p w14:paraId="4C1B182A" w14:textId="77777777" w:rsidR="00451F9C" w:rsidRPr="00D34AF1" w:rsidRDefault="00451F9C" w:rsidP="00451F9C">
      <w:pPr>
        <w:jc w:val="center"/>
        <w:rPr>
          <w:sz w:val="28"/>
          <w:szCs w:val="28"/>
        </w:rPr>
      </w:pPr>
      <w:r w:rsidRPr="00D34AF1">
        <w:rPr>
          <w:sz w:val="28"/>
          <w:szCs w:val="28"/>
        </w:rPr>
        <w:t>КАМЫШИНСКОГО МУНИЦИПАЛЬНОГО РАЙОНА ВОЛГОГРАДСКОЙ ОБЛАСТИ</w:t>
      </w:r>
    </w:p>
    <w:p w14:paraId="467AE2B7" w14:textId="77777777" w:rsidR="00451F9C" w:rsidRPr="00D34AF1" w:rsidRDefault="00451F9C" w:rsidP="00451F9C">
      <w:pPr>
        <w:jc w:val="center"/>
        <w:rPr>
          <w:sz w:val="28"/>
          <w:szCs w:val="28"/>
        </w:rPr>
      </w:pPr>
      <w:r w:rsidRPr="00D34AF1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D34AF1">
        <w:rPr>
          <w:sz w:val="28"/>
          <w:szCs w:val="28"/>
        </w:rPr>
        <w:t xml:space="preserve"> ГОД</w:t>
      </w:r>
    </w:p>
    <w:p w14:paraId="7358700D" w14:textId="77777777" w:rsidR="00451F9C" w:rsidRPr="00D34AF1" w:rsidRDefault="00451F9C" w:rsidP="00451F9C">
      <w:pPr>
        <w:rPr>
          <w:sz w:val="28"/>
          <w:szCs w:val="28"/>
        </w:rPr>
      </w:pPr>
    </w:p>
    <w:p w14:paraId="22CFA04E" w14:textId="77777777" w:rsidR="00451F9C" w:rsidRPr="00D34AF1" w:rsidRDefault="00451F9C" w:rsidP="00451F9C">
      <w:pPr>
        <w:pStyle w:val="a5"/>
        <w:rPr>
          <w:sz w:val="32"/>
          <w:szCs w:val="32"/>
        </w:rPr>
      </w:pPr>
      <w:r w:rsidRPr="00D34AF1">
        <w:rPr>
          <w:sz w:val="32"/>
          <w:szCs w:val="32"/>
        </w:rPr>
        <w:t>Добрый день, уважаемые депутаты и жители Костаревского сельского поселения, я представляю вашему вниманию отчет, в котором постараюсь отразить свою деятел</w:t>
      </w:r>
      <w:r w:rsidRPr="00D34AF1">
        <w:rPr>
          <w:sz w:val="32"/>
          <w:szCs w:val="32"/>
        </w:rPr>
        <w:t>ь</w:t>
      </w:r>
      <w:r w:rsidRPr="00D34AF1">
        <w:rPr>
          <w:sz w:val="32"/>
          <w:szCs w:val="32"/>
        </w:rPr>
        <w:t>ность и деятельность администрации Костаревского сельского поселения за 2018 год. Работа администрации Костаревского сельского поселения в 2018 году была направлена на решение вопросов местного значения в соответствии с требованиями Федерального Зак</w:t>
      </w:r>
      <w:r w:rsidRPr="00D34AF1">
        <w:rPr>
          <w:sz w:val="32"/>
          <w:szCs w:val="32"/>
        </w:rPr>
        <w:t>о</w:t>
      </w:r>
      <w:r w:rsidRPr="00D34AF1">
        <w:rPr>
          <w:sz w:val="32"/>
          <w:szCs w:val="32"/>
        </w:rPr>
        <w:t>на от 06.10.2006 года № 131 – ФЗ «Об общих принципах организации местного сам</w:t>
      </w:r>
      <w:r w:rsidRPr="00D34AF1">
        <w:rPr>
          <w:sz w:val="32"/>
          <w:szCs w:val="32"/>
        </w:rPr>
        <w:t>о</w:t>
      </w:r>
      <w:r w:rsidRPr="00D34AF1">
        <w:rPr>
          <w:sz w:val="32"/>
          <w:szCs w:val="32"/>
        </w:rPr>
        <w:t>управления в Российской Федерации», Устава Костаревского сельского поселения, др</w:t>
      </w:r>
      <w:r w:rsidRPr="00D34AF1">
        <w:rPr>
          <w:sz w:val="32"/>
          <w:szCs w:val="32"/>
        </w:rPr>
        <w:t>у</w:t>
      </w:r>
      <w:r w:rsidRPr="00D34AF1">
        <w:rPr>
          <w:sz w:val="32"/>
          <w:szCs w:val="32"/>
        </w:rPr>
        <w:t>гими федеральными и областными правовыми актами.</w:t>
      </w:r>
    </w:p>
    <w:p w14:paraId="1245944D" w14:textId="77777777" w:rsidR="00451F9C" w:rsidRPr="00D34AF1" w:rsidRDefault="00451F9C" w:rsidP="00451F9C">
      <w:pPr>
        <w:ind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>В отчете отражены основные показатели социально – экономического развития К</w:t>
      </w:r>
      <w:r w:rsidRPr="00D34AF1">
        <w:rPr>
          <w:sz w:val="32"/>
          <w:szCs w:val="32"/>
        </w:rPr>
        <w:t>о</w:t>
      </w:r>
      <w:r w:rsidRPr="00D34AF1">
        <w:rPr>
          <w:sz w:val="32"/>
          <w:szCs w:val="32"/>
        </w:rPr>
        <w:t>старе</w:t>
      </w:r>
      <w:r w:rsidRPr="00D34AF1">
        <w:rPr>
          <w:sz w:val="32"/>
          <w:szCs w:val="32"/>
        </w:rPr>
        <w:t>в</w:t>
      </w:r>
      <w:r w:rsidRPr="00D34AF1">
        <w:rPr>
          <w:sz w:val="32"/>
          <w:szCs w:val="32"/>
        </w:rPr>
        <w:t>ского сельского поселения за 201</w:t>
      </w:r>
      <w:r>
        <w:rPr>
          <w:sz w:val="32"/>
          <w:szCs w:val="32"/>
        </w:rPr>
        <w:t xml:space="preserve">9 </w:t>
      </w:r>
      <w:r w:rsidRPr="00D34AF1">
        <w:rPr>
          <w:sz w:val="32"/>
          <w:szCs w:val="32"/>
        </w:rPr>
        <w:t xml:space="preserve">год.  </w:t>
      </w:r>
    </w:p>
    <w:p w14:paraId="1256F7C9" w14:textId="77777777" w:rsidR="00451F9C" w:rsidRPr="00D34AF1" w:rsidRDefault="00451F9C" w:rsidP="00451F9C">
      <w:pPr>
        <w:ind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>Информационная справка:</w:t>
      </w:r>
    </w:p>
    <w:p w14:paraId="2D6C9B22" w14:textId="77777777" w:rsidR="00451F9C" w:rsidRPr="00D34AF1" w:rsidRDefault="00451F9C" w:rsidP="00451F9C">
      <w:pPr>
        <w:ind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>в состав Костаревского сельского поселения входит один населенный пункт - село Костарево, который является административным центром поселения.</w:t>
      </w:r>
    </w:p>
    <w:p w14:paraId="3A883B46" w14:textId="77777777" w:rsidR="00451F9C" w:rsidRPr="00D34AF1" w:rsidRDefault="00451F9C" w:rsidP="00451F9C">
      <w:pPr>
        <w:pStyle w:val="a5"/>
        <w:rPr>
          <w:sz w:val="32"/>
          <w:szCs w:val="32"/>
        </w:rPr>
      </w:pPr>
      <w:r w:rsidRPr="00D34AF1">
        <w:rPr>
          <w:sz w:val="32"/>
          <w:szCs w:val="32"/>
        </w:rPr>
        <w:t xml:space="preserve">Поселение </w:t>
      </w:r>
      <w:proofErr w:type="gramStart"/>
      <w:r w:rsidRPr="00D34AF1">
        <w:rPr>
          <w:sz w:val="32"/>
          <w:szCs w:val="32"/>
        </w:rPr>
        <w:t>граничит  с</w:t>
      </w:r>
      <w:proofErr w:type="gramEnd"/>
      <w:r w:rsidRPr="00D34AF1">
        <w:rPr>
          <w:sz w:val="32"/>
          <w:szCs w:val="32"/>
        </w:rPr>
        <w:t xml:space="preserve"> Котовским районом,  а также с поселениями  </w:t>
      </w:r>
      <w:proofErr w:type="spellStart"/>
      <w:r w:rsidRPr="00D34AF1">
        <w:rPr>
          <w:sz w:val="32"/>
          <w:szCs w:val="32"/>
        </w:rPr>
        <w:t>Камышинск</w:t>
      </w:r>
      <w:r w:rsidRPr="00D34AF1">
        <w:rPr>
          <w:sz w:val="32"/>
          <w:szCs w:val="32"/>
        </w:rPr>
        <w:t>о</w:t>
      </w:r>
      <w:r w:rsidRPr="00D34AF1">
        <w:rPr>
          <w:sz w:val="32"/>
          <w:szCs w:val="32"/>
        </w:rPr>
        <w:t>го</w:t>
      </w:r>
      <w:proofErr w:type="spellEnd"/>
      <w:r w:rsidRPr="00D34AF1">
        <w:rPr>
          <w:sz w:val="32"/>
          <w:szCs w:val="32"/>
        </w:rPr>
        <w:t xml:space="preserve">  ра</w:t>
      </w:r>
      <w:r w:rsidRPr="00D34AF1">
        <w:rPr>
          <w:sz w:val="32"/>
          <w:szCs w:val="32"/>
        </w:rPr>
        <w:t>й</w:t>
      </w:r>
      <w:r w:rsidRPr="00D34AF1">
        <w:rPr>
          <w:sz w:val="32"/>
          <w:szCs w:val="32"/>
        </w:rPr>
        <w:t xml:space="preserve">она: </w:t>
      </w:r>
      <w:proofErr w:type="spellStart"/>
      <w:r w:rsidRPr="00D34AF1">
        <w:rPr>
          <w:sz w:val="32"/>
          <w:szCs w:val="32"/>
        </w:rPr>
        <w:t>Таловское</w:t>
      </w:r>
      <w:proofErr w:type="spellEnd"/>
      <w:r w:rsidRPr="00D34AF1">
        <w:rPr>
          <w:sz w:val="32"/>
          <w:szCs w:val="32"/>
        </w:rPr>
        <w:t xml:space="preserve">, </w:t>
      </w:r>
      <w:proofErr w:type="spellStart"/>
      <w:r w:rsidRPr="00D34AF1">
        <w:rPr>
          <w:sz w:val="32"/>
          <w:szCs w:val="32"/>
        </w:rPr>
        <w:t>Саломатинкое</w:t>
      </w:r>
      <w:proofErr w:type="spellEnd"/>
      <w:r w:rsidRPr="00D34AF1">
        <w:rPr>
          <w:sz w:val="32"/>
          <w:szCs w:val="32"/>
        </w:rPr>
        <w:t xml:space="preserve">, </w:t>
      </w:r>
      <w:proofErr w:type="spellStart"/>
      <w:r w:rsidRPr="00D34AF1">
        <w:rPr>
          <w:sz w:val="32"/>
          <w:szCs w:val="32"/>
        </w:rPr>
        <w:t>Петрунинское</w:t>
      </w:r>
      <w:proofErr w:type="spellEnd"/>
      <w:r w:rsidRPr="00D34AF1">
        <w:rPr>
          <w:sz w:val="32"/>
          <w:szCs w:val="32"/>
        </w:rPr>
        <w:t>, Белогорское.</w:t>
      </w:r>
    </w:p>
    <w:p w14:paraId="1756B0B1" w14:textId="77777777" w:rsidR="00451F9C" w:rsidRPr="00D34AF1" w:rsidRDefault="00451F9C" w:rsidP="00451F9C">
      <w:pPr>
        <w:ind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Официальной датой </w:t>
      </w:r>
      <w:proofErr w:type="gramStart"/>
      <w:r w:rsidRPr="00D34AF1">
        <w:rPr>
          <w:sz w:val="32"/>
          <w:szCs w:val="32"/>
        </w:rPr>
        <w:t>образования  с.</w:t>
      </w:r>
      <w:proofErr w:type="gramEnd"/>
      <w:r w:rsidRPr="00D34AF1">
        <w:rPr>
          <w:sz w:val="32"/>
          <w:szCs w:val="32"/>
        </w:rPr>
        <w:t xml:space="preserve"> Костарево  считается   1884 год.</w:t>
      </w:r>
    </w:p>
    <w:p w14:paraId="73C53BFB" w14:textId="77777777" w:rsidR="00451F9C" w:rsidRPr="00D34AF1" w:rsidRDefault="00451F9C" w:rsidP="00451F9C">
      <w:pPr>
        <w:ind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Численность Костаревского сельского </w:t>
      </w:r>
      <w:proofErr w:type="gramStart"/>
      <w:r w:rsidRPr="00D34AF1">
        <w:rPr>
          <w:sz w:val="32"/>
          <w:szCs w:val="32"/>
        </w:rPr>
        <w:t>поселения  составляет</w:t>
      </w:r>
      <w:proofErr w:type="gramEnd"/>
      <w:r w:rsidRPr="00D34AF1">
        <w:rPr>
          <w:sz w:val="32"/>
          <w:szCs w:val="32"/>
        </w:rPr>
        <w:t xml:space="preserve">    10</w:t>
      </w:r>
      <w:r>
        <w:rPr>
          <w:sz w:val="32"/>
          <w:szCs w:val="32"/>
        </w:rPr>
        <w:t>23</w:t>
      </w:r>
      <w:r w:rsidRPr="00D34AF1">
        <w:rPr>
          <w:sz w:val="32"/>
          <w:szCs w:val="32"/>
        </w:rPr>
        <w:t xml:space="preserve">  человека, из них:</w:t>
      </w:r>
    </w:p>
    <w:p w14:paraId="709B0989" w14:textId="77777777" w:rsidR="00451F9C" w:rsidRPr="00D34AF1" w:rsidRDefault="00451F9C" w:rsidP="00451F9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lastRenderedPageBreak/>
        <w:t xml:space="preserve">трудоспособного </w:t>
      </w:r>
      <w:proofErr w:type="gramStart"/>
      <w:r w:rsidRPr="00D34AF1">
        <w:rPr>
          <w:sz w:val="32"/>
          <w:szCs w:val="32"/>
        </w:rPr>
        <w:t>возраста  -</w:t>
      </w:r>
      <w:proofErr w:type="gramEnd"/>
      <w:r w:rsidRPr="00D34AF1">
        <w:rPr>
          <w:sz w:val="32"/>
          <w:szCs w:val="32"/>
        </w:rPr>
        <w:t xml:space="preserve"> 43</w:t>
      </w:r>
      <w:r>
        <w:rPr>
          <w:sz w:val="32"/>
          <w:szCs w:val="32"/>
        </w:rPr>
        <w:t>0</w:t>
      </w:r>
      <w:r w:rsidRPr="00D34AF1">
        <w:rPr>
          <w:sz w:val="32"/>
          <w:szCs w:val="32"/>
        </w:rPr>
        <w:t xml:space="preserve"> человек,</w:t>
      </w:r>
    </w:p>
    <w:p w14:paraId="06C9C8A1" w14:textId="77777777" w:rsidR="00451F9C" w:rsidRPr="00D34AF1" w:rsidRDefault="00451F9C" w:rsidP="00451F9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детей </w:t>
      </w:r>
      <w:proofErr w:type="gramStart"/>
      <w:r w:rsidRPr="00D34AF1">
        <w:rPr>
          <w:sz w:val="32"/>
          <w:szCs w:val="32"/>
        </w:rPr>
        <w:t xml:space="preserve">-  </w:t>
      </w:r>
      <w:r>
        <w:rPr>
          <w:sz w:val="32"/>
          <w:szCs w:val="32"/>
        </w:rPr>
        <w:t>203</w:t>
      </w:r>
      <w:proofErr w:type="gramEnd"/>
      <w:r w:rsidRPr="00D34AF1">
        <w:rPr>
          <w:sz w:val="32"/>
          <w:szCs w:val="32"/>
        </w:rPr>
        <w:t xml:space="preserve"> человек,</w:t>
      </w:r>
    </w:p>
    <w:p w14:paraId="062285B5" w14:textId="77777777" w:rsidR="00451F9C" w:rsidRPr="00D34AF1" w:rsidRDefault="00451F9C" w:rsidP="00451F9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32"/>
          <w:szCs w:val="32"/>
        </w:rPr>
      </w:pPr>
      <w:proofErr w:type="gramStart"/>
      <w:r w:rsidRPr="00D34AF1">
        <w:rPr>
          <w:sz w:val="32"/>
          <w:szCs w:val="32"/>
        </w:rPr>
        <w:t>пенсионеров  -</w:t>
      </w:r>
      <w:proofErr w:type="gramEnd"/>
      <w:r w:rsidRPr="00D34AF1">
        <w:rPr>
          <w:sz w:val="32"/>
          <w:szCs w:val="32"/>
        </w:rPr>
        <w:t xml:space="preserve">  </w:t>
      </w:r>
      <w:r>
        <w:rPr>
          <w:sz w:val="32"/>
          <w:szCs w:val="32"/>
        </w:rPr>
        <w:t>390</w:t>
      </w:r>
      <w:r w:rsidRPr="00D34AF1">
        <w:rPr>
          <w:sz w:val="32"/>
          <w:szCs w:val="32"/>
        </w:rPr>
        <w:t xml:space="preserve"> человек.</w:t>
      </w:r>
    </w:p>
    <w:p w14:paraId="75703396" w14:textId="77777777" w:rsidR="00451F9C" w:rsidRPr="00D34AF1" w:rsidRDefault="00451F9C" w:rsidP="00451F9C">
      <w:pPr>
        <w:pStyle w:val="a7"/>
        <w:ind w:firstLine="720"/>
        <w:rPr>
          <w:sz w:val="32"/>
          <w:szCs w:val="32"/>
        </w:rPr>
      </w:pPr>
      <w:r w:rsidRPr="00D34AF1">
        <w:rPr>
          <w:sz w:val="32"/>
          <w:szCs w:val="32"/>
        </w:rPr>
        <w:t>За 201</w:t>
      </w:r>
      <w:r>
        <w:rPr>
          <w:sz w:val="32"/>
          <w:szCs w:val="32"/>
        </w:rPr>
        <w:t>9</w:t>
      </w:r>
      <w:r w:rsidRPr="00D34AF1">
        <w:rPr>
          <w:sz w:val="32"/>
          <w:szCs w:val="32"/>
        </w:rPr>
        <w:t xml:space="preserve"> </w:t>
      </w:r>
      <w:proofErr w:type="gramStart"/>
      <w:r w:rsidRPr="00D34AF1">
        <w:rPr>
          <w:sz w:val="32"/>
          <w:szCs w:val="32"/>
        </w:rPr>
        <w:t>год  на</w:t>
      </w:r>
      <w:proofErr w:type="gramEnd"/>
      <w:r w:rsidRPr="00D34AF1">
        <w:rPr>
          <w:sz w:val="32"/>
          <w:szCs w:val="32"/>
        </w:rPr>
        <w:t xml:space="preserve">  территорию  поселения   родилось  </w:t>
      </w:r>
      <w:r>
        <w:rPr>
          <w:sz w:val="32"/>
          <w:szCs w:val="32"/>
        </w:rPr>
        <w:t xml:space="preserve">4 </w:t>
      </w:r>
      <w:r w:rsidRPr="00D34AF1">
        <w:rPr>
          <w:sz w:val="32"/>
          <w:szCs w:val="32"/>
        </w:rPr>
        <w:t>человек, умерло  21 человека.</w:t>
      </w:r>
    </w:p>
    <w:p w14:paraId="6C780297" w14:textId="77777777" w:rsidR="00451F9C" w:rsidRPr="00D34AF1" w:rsidRDefault="00451F9C" w:rsidP="00451F9C">
      <w:pPr>
        <w:ind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На территории </w:t>
      </w:r>
      <w:proofErr w:type="gramStart"/>
      <w:r w:rsidRPr="00D34AF1">
        <w:rPr>
          <w:sz w:val="32"/>
          <w:szCs w:val="32"/>
        </w:rPr>
        <w:t>поселения  ведут</w:t>
      </w:r>
      <w:proofErr w:type="gramEnd"/>
      <w:r w:rsidRPr="00D34AF1">
        <w:rPr>
          <w:sz w:val="32"/>
          <w:szCs w:val="32"/>
        </w:rPr>
        <w:t xml:space="preserve"> свою деятельность следующие  организации:</w:t>
      </w:r>
    </w:p>
    <w:p w14:paraId="530859DC" w14:textId="77777777" w:rsidR="00451F9C" w:rsidRPr="00D34AF1" w:rsidRDefault="00451F9C" w:rsidP="00451F9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>Средняя общеобразовательная школа - 81 ученика (сотрудников – 2</w:t>
      </w:r>
      <w:r>
        <w:rPr>
          <w:sz w:val="32"/>
          <w:szCs w:val="32"/>
        </w:rPr>
        <w:t>2</w:t>
      </w:r>
      <w:r w:rsidRPr="00D34AF1">
        <w:rPr>
          <w:sz w:val="32"/>
          <w:szCs w:val="32"/>
        </w:rPr>
        <w:t>).</w:t>
      </w:r>
    </w:p>
    <w:p w14:paraId="026C2245" w14:textId="77777777" w:rsidR="00451F9C" w:rsidRPr="00D34AF1" w:rsidRDefault="00451F9C" w:rsidP="00451F9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sz w:val="32"/>
          <w:szCs w:val="32"/>
        </w:rPr>
      </w:pPr>
      <w:proofErr w:type="spellStart"/>
      <w:r w:rsidRPr="00D34AF1">
        <w:rPr>
          <w:sz w:val="32"/>
          <w:szCs w:val="32"/>
        </w:rPr>
        <w:t>Фельдшерско</w:t>
      </w:r>
      <w:proofErr w:type="spellEnd"/>
      <w:r w:rsidRPr="00D34AF1">
        <w:rPr>
          <w:sz w:val="32"/>
          <w:szCs w:val="32"/>
        </w:rPr>
        <w:t xml:space="preserve"> - акушерский пункт -</w:t>
      </w:r>
      <w:r>
        <w:rPr>
          <w:sz w:val="32"/>
          <w:szCs w:val="32"/>
        </w:rPr>
        <w:t>2</w:t>
      </w:r>
      <w:r w:rsidRPr="00D34AF1">
        <w:rPr>
          <w:sz w:val="32"/>
          <w:szCs w:val="32"/>
        </w:rPr>
        <w:t xml:space="preserve"> сотрудника, при ФАП работает а</w:t>
      </w:r>
      <w:r w:rsidRPr="00D34AF1">
        <w:rPr>
          <w:sz w:val="32"/>
          <w:szCs w:val="32"/>
        </w:rPr>
        <w:t>п</w:t>
      </w:r>
      <w:r w:rsidRPr="00D34AF1">
        <w:rPr>
          <w:sz w:val="32"/>
          <w:szCs w:val="32"/>
        </w:rPr>
        <w:t>тека.</w:t>
      </w:r>
    </w:p>
    <w:p w14:paraId="096B6046" w14:textId="77777777" w:rsidR="00451F9C" w:rsidRPr="00D34AF1" w:rsidRDefault="00451F9C" w:rsidP="00451F9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Дом культуры на 100 посадочных мест, работает 5 человека.  </w:t>
      </w:r>
    </w:p>
    <w:p w14:paraId="7759218A" w14:textId="77777777" w:rsidR="00451F9C" w:rsidRPr="00D34AF1" w:rsidRDefault="00451F9C" w:rsidP="00451F9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sz w:val="32"/>
          <w:szCs w:val="32"/>
        </w:rPr>
      </w:pPr>
      <w:proofErr w:type="spellStart"/>
      <w:r w:rsidRPr="00D34AF1">
        <w:rPr>
          <w:sz w:val="32"/>
          <w:szCs w:val="32"/>
        </w:rPr>
        <w:t>Костаревская</w:t>
      </w:r>
      <w:proofErr w:type="spellEnd"/>
      <w:r w:rsidRPr="00D34AF1">
        <w:rPr>
          <w:sz w:val="32"/>
          <w:szCs w:val="32"/>
        </w:rPr>
        <w:t xml:space="preserve"> сельская библиотека имеет библиотечный фонд в количестве 5</w:t>
      </w:r>
      <w:r>
        <w:rPr>
          <w:sz w:val="32"/>
          <w:szCs w:val="32"/>
        </w:rPr>
        <w:t>943</w:t>
      </w:r>
      <w:r w:rsidRPr="00D34AF1">
        <w:rPr>
          <w:sz w:val="32"/>
          <w:szCs w:val="32"/>
        </w:rPr>
        <w:t xml:space="preserve"> экземпляров, работает 1 человек.    </w:t>
      </w:r>
    </w:p>
    <w:p w14:paraId="3168A03D" w14:textId="77777777" w:rsidR="00451F9C" w:rsidRPr="00D34AF1" w:rsidRDefault="00451F9C" w:rsidP="00451F9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>Отделение почтовой связи работают 3 сотрудн</w:t>
      </w:r>
      <w:r w:rsidRPr="00D34AF1">
        <w:rPr>
          <w:sz w:val="32"/>
          <w:szCs w:val="32"/>
        </w:rPr>
        <w:t>и</w:t>
      </w:r>
      <w:r w:rsidRPr="00D34AF1">
        <w:rPr>
          <w:sz w:val="32"/>
          <w:szCs w:val="32"/>
        </w:rPr>
        <w:t>ка.</w:t>
      </w:r>
    </w:p>
    <w:p w14:paraId="15D80B1F" w14:textId="77777777" w:rsidR="00451F9C" w:rsidRPr="00D34AF1" w:rsidRDefault="00451F9C" w:rsidP="00451F9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>В пяти магазинах работают 7 человек.</w:t>
      </w:r>
    </w:p>
    <w:p w14:paraId="1C2F5844" w14:textId="77777777" w:rsidR="00451F9C" w:rsidRPr="00D34AF1" w:rsidRDefault="00451F9C" w:rsidP="00451F9C">
      <w:pPr>
        <w:pStyle w:val="a5"/>
        <w:rPr>
          <w:sz w:val="32"/>
          <w:szCs w:val="32"/>
        </w:rPr>
      </w:pPr>
      <w:r w:rsidRPr="00D34AF1">
        <w:rPr>
          <w:sz w:val="32"/>
          <w:szCs w:val="32"/>
        </w:rPr>
        <w:t xml:space="preserve"> </w:t>
      </w:r>
    </w:p>
    <w:p w14:paraId="5F59DE6D" w14:textId="77777777" w:rsidR="00451F9C" w:rsidRPr="00D34AF1" w:rsidRDefault="00451F9C" w:rsidP="00451F9C">
      <w:pPr>
        <w:pStyle w:val="a5"/>
        <w:rPr>
          <w:sz w:val="32"/>
          <w:szCs w:val="32"/>
        </w:rPr>
      </w:pPr>
      <w:r w:rsidRPr="00D34AF1">
        <w:rPr>
          <w:sz w:val="32"/>
          <w:szCs w:val="32"/>
        </w:rPr>
        <w:t xml:space="preserve">В </w:t>
      </w:r>
      <w:proofErr w:type="spellStart"/>
      <w:r w:rsidRPr="00D34AF1">
        <w:rPr>
          <w:sz w:val="32"/>
          <w:szCs w:val="32"/>
        </w:rPr>
        <w:t>Костаревском</w:t>
      </w:r>
      <w:proofErr w:type="spellEnd"/>
      <w:r w:rsidRPr="00D34AF1">
        <w:rPr>
          <w:sz w:val="32"/>
          <w:szCs w:val="32"/>
        </w:rPr>
        <w:t xml:space="preserve"> сельском поселении 413 домовладений, 3</w:t>
      </w:r>
      <w:r>
        <w:rPr>
          <w:sz w:val="32"/>
          <w:szCs w:val="32"/>
        </w:rPr>
        <w:t>05</w:t>
      </w:r>
      <w:r w:rsidRPr="00D34AF1">
        <w:rPr>
          <w:sz w:val="32"/>
          <w:szCs w:val="32"/>
        </w:rPr>
        <w:t xml:space="preserve"> семей ведут личное подсобное хозяйство, что обеспечивает определенную занятость населения и определенный доход, также жители имеют доход от овощеводства.</w:t>
      </w:r>
    </w:p>
    <w:p w14:paraId="15B6DE82" w14:textId="77777777" w:rsidR="00451F9C" w:rsidRPr="00D34AF1" w:rsidRDefault="00451F9C" w:rsidP="00451F9C">
      <w:pPr>
        <w:ind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Площадь   территории сельского поселения составляет 11809 га, из них  </w:t>
      </w:r>
    </w:p>
    <w:p w14:paraId="2382CBB7" w14:textId="77777777" w:rsidR="00451F9C" w:rsidRPr="00D34AF1" w:rsidRDefault="00451F9C" w:rsidP="00451F9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10768 га земли сельскохозяйственного назначения, </w:t>
      </w:r>
    </w:p>
    <w:p w14:paraId="6BCDDE94" w14:textId="77777777" w:rsidR="00451F9C" w:rsidRPr="00D34AF1" w:rsidRDefault="00451F9C" w:rsidP="00451F9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>6813 га     пашня,</w:t>
      </w:r>
    </w:p>
    <w:p w14:paraId="53E0CF52" w14:textId="77777777" w:rsidR="00451F9C" w:rsidRPr="00D34AF1" w:rsidRDefault="00451F9C" w:rsidP="00451F9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1624,5 га сенокосы, </w:t>
      </w:r>
    </w:p>
    <w:p w14:paraId="727E6ADB" w14:textId="77777777" w:rsidR="00451F9C" w:rsidRPr="00D34AF1" w:rsidRDefault="00451F9C" w:rsidP="00451F9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1536,4 га пастбища, </w:t>
      </w:r>
    </w:p>
    <w:p w14:paraId="76D64D3D" w14:textId="77777777" w:rsidR="00451F9C" w:rsidRPr="00D34AF1" w:rsidRDefault="00451F9C" w:rsidP="00451F9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794,1 </w:t>
      </w:r>
      <w:proofErr w:type="gramStart"/>
      <w:r w:rsidRPr="00D34AF1">
        <w:rPr>
          <w:sz w:val="32"/>
          <w:szCs w:val="32"/>
        </w:rPr>
        <w:t xml:space="preserve">га  </w:t>
      </w:r>
      <w:proofErr w:type="spellStart"/>
      <w:r w:rsidRPr="00D34AF1">
        <w:rPr>
          <w:sz w:val="32"/>
          <w:szCs w:val="32"/>
        </w:rPr>
        <w:t>неудобья</w:t>
      </w:r>
      <w:proofErr w:type="spellEnd"/>
      <w:proofErr w:type="gramEnd"/>
      <w:r w:rsidRPr="00D34AF1">
        <w:rPr>
          <w:sz w:val="32"/>
          <w:szCs w:val="32"/>
        </w:rPr>
        <w:t xml:space="preserve">, </w:t>
      </w:r>
    </w:p>
    <w:p w14:paraId="165E1CC4" w14:textId="77777777" w:rsidR="00451F9C" w:rsidRPr="00D34AF1" w:rsidRDefault="00451F9C" w:rsidP="00451F9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254 га   земли поселений. </w:t>
      </w:r>
    </w:p>
    <w:p w14:paraId="33824B91" w14:textId="77777777" w:rsidR="00451F9C" w:rsidRPr="00D34AF1" w:rsidRDefault="00451F9C" w:rsidP="00451F9C">
      <w:pPr>
        <w:pStyle w:val="a5"/>
        <w:rPr>
          <w:sz w:val="32"/>
          <w:szCs w:val="32"/>
        </w:rPr>
      </w:pPr>
      <w:r w:rsidRPr="00D34AF1">
        <w:rPr>
          <w:sz w:val="32"/>
          <w:szCs w:val="32"/>
        </w:rPr>
        <w:t>На территории поселения осуществляют хозяйственную деятельность:</w:t>
      </w:r>
    </w:p>
    <w:p w14:paraId="2899D4A4" w14:textId="77777777" w:rsidR="00451F9C" w:rsidRPr="00D34AF1" w:rsidRDefault="00451F9C" w:rsidP="00451F9C">
      <w:pPr>
        <w:pStyle w:val="a5"/>
        <w:numPr>
          <w:ilvl w:val="0"/>
          <w:numId w:val="4"/>
        </w:numPr>
        <w:ind w:left="0" w:firstLine="720"/>
        <w:rPr>
          <w:sz w:val="32"/>
          <w:szCs w:val="32"/>
        </w:rPr>
      </w:pPr>
      <w:r>
        <w:rPr>
          <w:sz w:val="32"/>
          <w:szCs w:val="32"/>
        </w:rPr>
        <w:t>305</w:t>
      </w:r>
      <w:r w:rsidRPr="00D34AF1">
        <w:rPr>
          <w:sz w:val="32"/>
          <w:szCs w:val="32"/>
        </w:rPr>
        <w:t xml:space="preserve"> – ЛПХ.</w:t>
      </w:r>
    </w:p>
    <w:p w14:paraId="307F5EB0" w14:textId="77777777" w:rsidR="00451F9C" w:rsidRPr="00D34AF1" w:rsidRDefault="00451F9C" w:rsidP="00451F9C">
      <w:pPr>
        <w:pStyle w:val="a5"/>
        <w:numPr>
          <w:ilvl w:val="0"/>
          <w:numId w:val="4"/>
        </w:numPr>
        <w:ind w:left="0" w:firstLine="720"/>
        <w:rPr>
          <w:sz w:val="32"/>
          <w:szCs w:val="32"/>
        </w:rPr>
      </w:pPr>
      <w:r>
        <w:rPr>
          <w:sz w:val="32"/>
          <w:szCs w:val="32"/>
        </w:rPr>
        <w:t>2</w:t>
      </w:r>
      <w:r w:rsidRPr="00D34AF1">
        <w:rPr>
          <w:sz w:val="32"/>
          <w:szCs w:val="32"/>
        </w:rPr>
        <w:t xml:space="preserve"> - КФХ.</w:t>
      </w:r>
    </w:p>
    <w:p w14:paraId="216047E0" w14:textId="77777777" w:rsidR="00451F9C" w:rsidRPr="00D34AF1" w:rsidRDefault="00451F9C" w:rsidP="00451F9C">
      <w:pPr>
        <w:pStyle w:val="a5"/>
        <w:numPr>
          <w:ilvl w:val="0"/>
          <w:numId w:val="4"/>
        </w:numPr>
        <w:ind w:left="0" w:firstLine="720"/>
        <w:rPr>
          <w:sz w:val="32"/>
          <w:szCs w:val="32"/>
        </w:rPr>
      </w:pPr>
      <w:r w:rsidRPr="00D34AF1">
        <w:rPr>
          <w:sz w:val="32"/>
          <w:szCs w:val="32"/>
        </w:rPr>
        <w:t>6 - ИП.</w:t>
      </w:r>
    </w:p>
    <w:p w14:paraId="05B23039" w14:textId="77777777" w:rsidR="00451F9C" w:rsidRPr="00D34AF1" w:rsidRDefault="00451F9C" w:rsidP="00451F9C">
      <w:pPr>
        <w:ind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основным направлением которых является растениеводство, выращивание зерновых и овощных культур. </w:t>
      </w:r>
    </w:p>
    <w:p w14:paraId="1FF0B800" w14:textId="77777777" w:rsidR="00451F9C" w:rsidRPr="00D34AF1" w:rsidRDefault="00451F9C" w:rsidP="00451F9C">
      <w:pPr>
        <w:ind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lastRenderedPageBreak/>
        <w:t>Жители поселения в своих личных подсобных хозяйствах разводят КРС всего 32</w:t>
      </w:r>
      <w:r>
        <w:rPr>
          <w:sz w:val="32"/>
          <w:szCs w:val="32"/>
        </w:rPr>
        <w:t>1</w:t>
      </w:r>
      <w:r w:rsidRPr="00D34AF1">
        <w:rPr>
          <w:sz w:val="32"/>
          <w:szCs w:val="32"/>
        </w:rPr>
        <w:t xml:space="preserve"> голов, из них</w:t>
      </w:r>
    </w:p>
    <w:p w14:paraId="70CFA1CD" w14:textId="77777777" w:rsidR="00451F9C" w:rsidRPr="00D34AF1" w:rsidRDefault="00451F9C" w:rsidP="00451F9C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sz w:val="32"/>
          <w:szCs w:val="32"/>
        </w:rPr>
      </w:pPr>
      <w:proofErr w:type="spellStart"/>
      <w:r w:rsidRPr="00D34AF1">
        <w:rPr>
          <w:sz w:val="32"/>
          <w:szCs w:val="32"/>
        </w:rPr>
        <w:t>коров</w:t>
      </w:r>
      <w:proofErr w:type="spellEnd"/>
      <w:r w:rsidRPr="00D34AF1">
        <w:rPr>
          <w:sz w:val="32"/>
          <w:szCs w:val="32"/>
        </w:rPr>
        <w:t xml:space="preserve"> 1</w:t>
      </w:r>
      <w:r>
        <w:rPr>
          <w:sz w:val="32"/>
          <w:szCs w:val="32"/>
        </w:rPr>
        <w:t>30</w:t>
      </w:r>
      <w:r w:rsidRPr="00D34AF1">
        <w:rPr>
          <w:sz w:val="32"/>
          <w:szCs w:val="32"/>
        </w:rPr>
        <w:t>,</w:t>
      </w:r>
    </w:p>
    <w:p w14:paraId="687F3273" w14:textId="77777777" w:rsidR="00451F9C" w:rsidRPr="00D34AF1" w:rsidRDefault="00451F9C" w:rsidP="00451F9C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>овцы, козы-</w:t>
      </w:r>
      <w:r>
        <w:rPr>
          <w:sz w:val="32"/>
          <w:szCs w:val="32"/>
        </w:rPr>
        <w:t>152</w:t>
      </w:r>
      <w:r w:rsidRPr="00D34AF1">
        <w:rPr>
          <w:sz w:val="32"/>
          <w:szCs w:val="32"/>
        </w:rPr>
        <w:t xml:space="preserve"> гол., лошади- </w:t>
      </w:r>
      <w:r>
        <w:rPr>
          <w:sz w:val="32"/>
          <w:szCs w:val="32"/>
        </w:rPr>
        <w:t>5</w:t>
      </w:r>
      <w:r w:rsidRPr="00D34AF1">
        <w:rPr>
          <w:sz w:val="32"/>
          <w:szCs w:val="32"/>
        </w:rPr>
        <w:t xml:space="preserve"> гол., пчелосемьи – 2</w:t>
      </w:r>
      <w:r>
        <w:rPr>
          <w:sz w:val="32"/>
          <w:szCs w:val="32"/>
        </w:rPr>
        <w:t>0</w:t>
      </w:r>
      <w:r w:rsidRPr="00D34AF1">
        <w:rPr>
          <w:sz w:val="32"/>
          <w:szCs w:val="32"/>
        </w:rPr>
        <w:t xml:space="preserve"> сем., птица- </w:t>
      </w:r>
      <w:r>
        <w:rPr>
          <w:sz w:val="32"/>
          <w:szCs w:val="32"/>
        </w:rPr>
        <w:t>2700</w:t>
      </w:r>
      <w:r w:rsidRPr="00D34AF1">
        <w:rPr>
          <w:sz w:val="32"/>
          <w:szCs w:val="32"/>
        </w:rPr>
        <w:t xml:space="preserve"> гол., кролики – 240 гол. </w:t>
      </w:r>
    </w:p>
    <w:p w14:paraId="72BF6514" w14:textId="77777777" w:rsidR="00451F9C" w:rsidRPr="00D34AF1" w:rsidRDefault="00451F9C" w:rsidP="00451F9C">
      <w:pPr>
        <w:ind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 </w:t>
      </w:r>
    </w:p>
    <w:p w14:paraId="3395A169" w14:textId="77777777" w:rsidR="00451F9C" w:rsidRPr="00D34AF1" w:rsidRDefault="00451F9C" w:rsidP="00451F9C">
      <w:pPr>
        <w:ind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 </w:t>
      </w:r>
    </w:p>
    <w:p w14:paraId="0E5DF76A" w14:textId="77777777" w:rsidR="00451F9C" w:rsidRPr="00D34AF1" w:rsidRDefault="00451F9C" w:rsidP="00451F9C">
      <w:pPr>
        <w:pStyle w:val="2"/>
        <w:ind w:firstLine="0"/>
        <w:rPr>
          <w:sz w:val="32"/>
          <w:szCs w:val="32"/>
        </w:rPr>
      </w:pPr>
    </w:p>
    <w:p w14:paraId="45E94ED0" w14:textId="77777777" w:rsidR="00451F9C" w:rsidRPr="00D34AF1" w:rsidRDefault="00451F9C" w:rsidP="00451F9C">
      <w:pPr>
        <w:pStyle w:val="2"/>
        <w:ind w:firstLine="0"/>
        <w:jc w:val="center"/>
        <w:rPr>
          <w:b w:val="0"/>
          <w:sz w:val="28"/>
          <w:szCs w:val="28"/>
          <w:u w:val="none"/>
        </w:rPr>
      </w:pPr>
    </w:p>
    <w:p w14:paraId="228148F9" w14:textId="77777777" w:rsidR="00451F9C" w:rsidRPr="00D34AF1" w:rsidRDefault="00451F9C" w:rsidP="00451F9C">
      <w:pPr>
        <w:pStyle w:val="2"/>
        <w:ind w:firstLine="0"/>
        <w:jc w:val="center"/>
        <w:rPr>
          <w:b w:val="0"/>
          <w:sz w:val="28"/>
          <w:szCs w:val="28"/>
          <w:u w:val="none"/>
        </w:rPr>
      </w:pPr>
    </w:p>
    <w:p w14:paraId="54D92FE7" w14:textId="77777777" w:rsidR="00451F9C" w:rsidRPr="00D34AF1" w:rsidRDefault="00451F9C" w:rsidP="00451F9C">
      <w:pPr>
        <w:pStyle w:val="2"/>
        <w:ind w:firstLine="0"/>
        <w:jc w:val="center"/>
        <w:rPr>
          <w:b w:val="0"/>
          <w:sz w:val="28"/>
          <w:szCs w:val="28"/>
          <w:u w:val="none"/>
        </w:rPr>
      </w:pPr>
      <w:r w:rsidRPr="00D34AF1">
        <w:rPr>
          <w:b w:val="0"/>
          <w:sz w:val="28"/>
          <w:szCs w:val="28"/>
          <w:u w:val="none"/>
        </w:rPr>
        <w:t>БЮДЖЕТ КОСТАРЕВСКОГО СЕЛЬСКОГО ПОСЕЛЕНИЯ В 201</w:t>
      </w:r>
      <w:r>
        <w:rPr>
          <w:b w:val="0"/>
          <w:sz w:val="28"/>
          <w:szCs w:val="28"/>
          <w:u w:val="none"/>
        </w:rPr>
        <w:t xml:space="preserve">9 </w:t>
      </w:r>
      <w:r w:rsidRPr="00D34AF1">
        <w:rPr>
          <w:b w:val="0"/>
          <w:sz w:val="28"/>
          <w:szCs w:val="28"/>
          <w:u w:val="none"/>
        </w:rPr>
        <w:t>ГОДУ</w:t>
      </w:r>
    </w:p>
    <w:p w14:paraId="2B0F9AA5" w14:textId="77777777" w:rsidR="00451F9C" w:rsidRPr="00D34AF1" w:rsidRDefault="00451F9C" w:rsidP="00451F9C">
      <w:pPr>
        <w:pStyle w:val="2"/>
        <w:ind w:firstLine="0"/>
        <w:jc w:val="center"/>
        <w:rPr>
          <w:b w:val="0"/>
          <w:sz w:val="32"/>
          <w:szCs w:val="32"/>
          <w:u w:val="none"/>
        </w:rPr>
      </w:pPr>
      <w:r w:rsidRPr="00D34AF1">
        <w:rPr>
          <w:b w:val="0"/>
          <w:sz w:val="32"/>
          <w:szCs w:val="32"/>
          <w:u w:val="none"/>
        </w:rPr>
        <w:t xml:space="preserve"> </w:t>
      </w:r>
    </w:p>
    <w:p w14:paraId="10AC6ABC" w14:textId="77777777" w:rsidR="00451F9C" w:rsidRPr="00D34AF1" w:rsidRDefault="00451F9C" w:rsidP="00451F9C">
      <w:pPr>
        <w:ind w:firstLine="720"/>
        <w:jc w:val="both"/>
        <w:rPr>
          <w:b/>
          <w:sz w:val="32"/>
          <w:szCs w:val="32"/>
        </w:rPr>
      </w:pPr>
      <w:r w:rsidRPr="00D34AF1">
        <w:rPr>
          <w:b/>
          <w:sz w:val="32"/>
          <w:szCs w:val="32"/>
        </w:rPr>
        <w:t>Доходы 201</w:t>
      </w:r>
      <w:r>
        <w:rPr>
          <w:b/>
          <w:sz w:val="32"/>
          <w:szCs w:val="32"/>
        </w:rPr>
        <w:t>9</w:t>
      </w:r>
      <w:r w:rsidRPr="00D34AF1">
        <w:rPr>
          <w:b/>
          <w:sz w:val="32"/>
          <w:szCs w:val="32"/>
        </w:rPr>
        <w:t xml:space="preserve"> года</w:t>
      </w:r>
    </w:p>
    <w:p w14:paraId="41876A04" w14:textId="77777777" w:rsidR="00451F9C" w:rsidRPr="00D34AF1" w:rsidRDefault="00451F9C" w:rsidP="00451F9C">
      <w:pPr>
        <w:ind w:firstLine="720"/>
        <w:jc w:val="both"/>
        <w:rPr>
          <w:sz w:val="32"/>
          <w:szCs w:val="32"/>
        </w:rPr>
      </w:pPr>
    </w:p>
    <w:p w14:paraId="02FAEC61" w14:textId="77777777" w:rsidR="00451F9C" w:rsidRDefault="00451F9C" w:rsidP="00451F9C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План 5786,4тыс.руб.     Факт </w:t>
      </w:r>
      <w:r w:rsidRPr="003313E7">
        <w:rPr>
          <w:b/>
          <w:sz w:val="32"/>
          <w:szCs w:val="32"/>
        </w:rPr>
        <w:t>5741,2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тыс.руб</w:t>
      </w:r>
      <w:proofErr w:type="spellEnd"/>
      <w:r>
        <w:rPr>
          <w:b/>
          <w:sz w:val="32"/>
          <w:szCs w:val="32"/>
        </w:rPr>
        <w:t>.</w:t>
      </w:r>
    </w:p>
    <w:p w14:paraId="6F4AFF4E" w14:textId="77777777" w:rsidR="00451F9C" w:rsidRDefault="00451F9C" w:rsidP="00451F9C">
      <w:pPr>
        <w:ind w:firstLine="720"/>
        <w:jc w:val="both"/>
        <w:rPr>
          <w:b/>
          <w:sz w:val="32"/>
          <w:szCs w:val="32"/>
        </w:rPr>
      </w:pPr>
    </w:p>
    <w:p w14:paraId="2B314AC7" w14:textId="77777777" w:rsidR="00451F9C" w:rsidRPr="007730D0" w:rsidRDefault="00451F9C" w:rsidP="00451F9C">
      <w:pPr>
        <w:ind w:firstLine="720"/>
        <w:jc w:val="both"/>
        <w:rPr>
          <w:sz w:val="32"/>
          <w:szCs w:val="32"/>
        </w:rPr>
      </w:pPr>
      <w:r w:rsidRPr="007730D0">
        <w:rPr>
          <w:sz w:val="32"/>
          <w:szCs w:val="32"/>
        </w:rPr>
        <w:t>Дотация 111</w:t>
      </w:r>
      <w:r>
        <w:rPr>
          <w:sz w:val="32"/>
          <w:szCs w:val="32"/>
        </w:rPr>
        <w:t>6</w:t>
      </w:r>
      <w:r w:rsidRPr="007730D0">
        <w:rPr>
          <w:sz w:val="32"/>
          <w:szCs w:val="32"/>
        </w:rPr>
        <w:t xml:space="preserve">,0 </w:t>
      </w:r>
      <w:proofErr w:type="spellStart"/>
      <w:proofErr w:type="gramStart"/>
      <w:r w:rsidRPr="007730D0">
        <w:rPr>
          <w:sz w:val="32"/>
          <w:szCs w:val="32"/>
        </w:rPr>
        <w:t>тыс.руб</w:t>
      </w:r>
      <w:proofErr w:type="spellEnd"/>
      <w:proofErr w:type="gramEnd"/>
    </w:p>
    <w:p w14:paraId="1D0E6D04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Иные межбюджетные трансферты 319,0</w:t>
      </w:r>
      <w:r w:rsidRPr="007730D0">
        <w:rPr>
          <w:sz w:val="32"/>
          <w:szCs w:val="32"/>
        </w:rPr>
        <w:t xml:space="preserve"> </w:t>
      </w:r>
      <w:proofErr w:type="spellStart"/>
      <w:proofErr w:type="gramStart"/>
      <w:r w:rsidRPr="007730D0">
        <w:rPr>
          <w:sz w:val="32"/>
          <w:szCs w:val="32"/>
        </w:rPr>
        <w:t>тыс.руб</w:t>
      </w:r>
      <w:proofErr w:type="spellEnd"/>
      <w:proofErr w:type="gramEnd"/>
    </w:p>
    <w:p w14:paraId="4D78F92F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Прочие межбюджетные трансферты 2828,0 </w:t>
      </w:r>
      <w:proofErr w:type="spellStart"/>
      <w:r>
        <w:rPr>
          <w:sz w:val="32"/>
          <w:szCs w:val="32"/>
        </w:rPr>
        <w:t>тыс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из</w:t>
      </w:r>
      <w:proofErr w:type="gramEnd"/>
      <w:r>
        <w:rPr>
          <w:sz w:val="32"/>
          <w:szCs w:val="32"/>
        </w:rPr>
        <w:t xml:space="preserve"> них            </w:t>
      </w:r>
    </w:p>
    <w:p w14:paraId="34FC6BE6" w14:textId="77777777" w:rsidR="00451F9C" w:rsidRPr="007730D0" w:rsidRDefault="00451F9C" w:rsidP="00451F9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510 </w:t>
      </w:r>
      <w:proofErr w:type="spellStart"/>
      <w:proofErr w:type="gramStart"/>
      <w:r>
        <w:rPr>
          <w:sz w:val="32"/>
          <w:szCs w:val="32"/>
        </w:rPr>
        <w:t>тыс.руб</w:t>
      </w:r>
      <w:proofErr w:type="spellEnd"/>
      <w:proofErr w:type="gramEnd"/>
      <w:r>
        <w:rPr>
          <w:sz w:val="32"/>
          <w:szCs w:val="32"/>
        </w:rPr>
        <w:t xml:space="preserve"> на реализацию программы «Уголок»)</w:t>
      </w:r>
    </w:p>
    <w:p w14:paraId="52C418A4" w14:textId="77777777" w:rsidR="00451F9C" w:rsidRPr="007730D0" w:rsidRDefault="00451F9C" w:rsidP="00451F9C">
      <w:pPr>
        <w:ind w:firstLine="720"/>
        <w:jc w:val="both"/>
        <w:rPr>
          <w:sz w:val="32"/>
          <w:szCs w:val="32"/>
        </w:rPr>
      </w:pPr>
      <w:r w:rsidRPr="007730D0">
        <w:rPr>
          <w:sz w:val="32"/>
          <w:szCs w:val="32"/>
        </w:rPr>
        <w:t>Субвенция на ВУ 7</w:t>
      </w:r>
      <w:r>
        <w:rPr>
          <w:sz w:val="32"/>
          <w:szCs w:val="32"/>
        </w:rPr>
        <w:t>3</w:t>
      </w:r>
      <w:r w:rsidRPr="007730D0">
        <w:rPr>
          <w:sz w:val="32"/>
          <w:szCs w:val="32"/>
        </w:rPr>
        <w:t>,</w:t>
      </w:r>
      <w:r>
        <w:rPr>
          <w:sz w:val="32"/>
          <w:szCs w:val="32"/>
        </w:rPr>
        <w:t>2</w:t>
      </w:r>
      <w:r w:rsidRPr="007730D0">
        <w:rPr>
          <w:sz w:val="32"/>
          <w:szCs w:val="32"/>
        </w:rPr>
        <w:t xml:space="preserve"> </w:t>
      </w:r>
      <w:proofErr w:type="spellStart"/>
      <w:proofErr w:type="gramStart"/>
      <w:r w:rsidRPr="007730D0">
        <w:rPr>
          <w:sz w:val="32"/>
          <w:szCs w:val="32"/>
        </w:rPr>
        <w:t>тыс.руб</w:t>
      </w:r>
      <w:proofErr w:type="spellEnd"/>
      <w:proofErr w:type="gramEnd"/>
      <w:r w:rsidRPr="007730D0">
        <w:rPr>
          <w:sz w:val="32"/>
          <w:szCs w:val="32"/>
        </w:rPr>
        <w:t xml:space="preserve"> целевые</w:t>
      </w:r>
    </w:p>
    <w:p w14:paraId="47F22D5C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Дорожный фонд 863,5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 целевые</w:t>
      </w:r>
    </w:p>
    <w:p w14:paraId="30C2FDD6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Собственные 569,8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</w:t>
      </w:r>
    </w:p>
    <w:p w14:paraId="4390C54C" w14:textId="77777777" w:rsidR="00451F9C" w:rsidRDefault="00451F9C" w:rsidP="00451F9C">
      <w:pPr>
        <w:ind w:firstLine="720"/>
        <w:jc w:val="both"/>
        <w:rPr>
          <w:sz w:val="32"/>
          <w:szCs w:val="32"/>
        </w:rPr>
      </w:pPr>
    </w:p>
    <w:p w14:paraId="23EDC42F" w14:textId="77777777" w:rsidR="00451F9C" w:rsidRPr="00D34AF1" w:rsidRDefault="00451F9C" w:rsidP="00451F9C">
      <w:pPr>
        <w:ind w:firstLine="720"/>
        <w:jc w:val="both"/>
        <w:rPr>
          <w:sz w:val="32"/>
          <w:szCs w:val="32"/>
        </w:rPr>
      </w:pPr>
    </w:p>
    <w:p w14:paraId="738C152A" w14:textId="77777777" w:rsidR="00451F9C" w:rsidRDefault="00451F9C" w:rsidP="00451F9C">
      <w:pPr>
        <w:ind w:firstLine="720"/>
        <w:jc w:val="both"/>
        <w:rPr>
          <w:b/>
          <w:sz w:val="32"/>
          <w:szCs w:val="32"/>
        </w:rPr>
      </w:pPr>
      <w:r w:rsidRPr="00D34AF1">
        <w:rPr>
          <w:b/>
          <w:sz w:val="32"/>
          <w:szCs w:val="32"/>
        </w:rPr>
        <w:t xml:space="preserve">Расходы </w:t>
      </w:r>
      <w:r>
        <w:rPr>
          <w:b/>
          <w:sz w:val="32"/>
          <w:szCs w:val="32"/>
        </w:rPr>
        <w:t xml:space="preserve"> </w:t>
      </w:r>
    </w:p>
    <w:p w14:paraId="6014E125" w14:textId="77777777" w:rsidR="00451F9C" w:rsidRDefault="00451F9C" w:rsidP="00451F9C">
      <w:pPr>
        <w:ind w:firstLine="720"/>
        <w:jc w:val="both"/>
        <w:rPr>
          <w:b/>
          <w:sz w:val="32"/>
          <w:szCs w:val="32"/>
        </w:rPr>
      </w:pPr>
    </w:p>
    <w:p w14:paraId="1C0E3012" w14:textId="77777777" w:rsidR="00451F9C" w:rsidRPr="00D34AF1" w:rsidRDefault="00451F9C" w:rsidP="00451F9C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– 7244,3 </w:t>
      </w:r>
      <w:proofErr w:type="spellStart"/>
      <w:r>
        <w:rPr>
          <w:b/>
          <w:sz w:val="32"/>
          <w:szCs w:val="32"/>
        </w:rPr>
        <w:t>тыс.руб</w:t>
      </w:r>
      <w:proofErr w:type="spellEnd"/>
      <w:r>
        <w:rPr>
          <w:b/>
          <w:sz w:val="32"/>
          <w:szCs w:val="32"/>
        </w:rPr>
        <w:t xml:space="preserve">.        Факт – 5125,1 </w:t>
      </w:r>
      <w:proofErr w:type="spellStart"/>
      <w:r>
        <w:rPr>
          <w:b/>
          <w:sz w:val="32"/>
          <w:szCs w:val="32"/>
        </w:rPr>
        <w:t>тыс.руб</w:t>
      </w:r>
      <w:proofErr w:type="spellEnd"/>
      <w:r>
        <w:rPr>
          <w:b/>
          <w:sz w:val="32"/>
          <w:szCs w:val="32"/>
        </w:rPr>
        <w:t>.</w:t>
      </w:r>
    </w:p>
    <w:p w14:paraId="6756DE08" w14:textId="77777777" w:rsidR="00451F9C" w:rsidRPr="00D34AF1" w:rsidRDefault="00451F9C" w:rsidP="00451F9C">
      <w:pPr>
        <w:ind w:firstLine="720"/>
        <w:jc w:val="both"/>
        <w:rPr>
          <w:sz w:val="32"/>
          <w:szCs w:val="32"/>
        </w:rPr>
      </w:pPr>
    </w:p>
    <w:p w14:paraId="0A90BB4A" w14:textId="77777777" w:rsidR="00451F9C" w:rsidRPr="00D34AF1" w:rsidRDefault="00451F9C" w:rsidP="00451F9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D34AF1">
        <w:rPr>
          <w:sz w:val="32"/>
          <w:szCs w:val="32"/>
        </w:rPr>
        <w:t xml:space="preserve">- Расходы аппарата </w:t>
      </w:r>
      <w:r>
        <w:rPr>
          <w:sz w:val="32"/>
          <w:szCs w:val="32"/>
        </w:rPr>
        <w:t>2033</w:t>
      </w:r>
      <w:r w:rsidRPr="00D34AF1">
        <w:rPr>
          <w:sz w:val="32"/>
          <w:szCs w:val="32"/>
        </w:rPr>
        <w:t xml:space="preserve">,0 </w:t>
      </w:r>
      <w:proofErr w:type="spellStart"/>
      <w:r w:rsidRPr="00D34AF1">
        <w:rPr>
          <w:sz w:val="32"/>
          <w:szCs w:val="32"/>
        </w:rPr>
        <w:t>тыс.руб</w:t>
      </w:r>
      <w:proofErr w:type="spellEnd"/>
      <w:r w:rsidRPr="00D34AF1">
        <w:rPr>
          <w:sz w:val="32"/>
          <w:szCs w:val="32"/>
        </w:rPr>
        <w:t>. (зарплата, страховые взносы, связь, свет, юридические услуги, обслуживание программ, лицензии к программам, канцтовары, бензин и др.)</w:t>
      </w:r>
    </w:p>
    <w:p w14:paraId="6D6DCC50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 w:rsidRPr="007730D0">
        <w:rPr>
          <w:b/>
          <w:sz w:val="32"/>
          <w:szCs w:val="32"/>
        </w:rPr>
        <w:t xml:space="preserve"> ВУ</w:t>
      </w:r>
      <w:r>
        <w:rPr>
          <w:sz w:val="32"/>
          <w:szCs w:val="32"/>
        </w:rPr>
        <w:t xml:space="preserve"> 73,2 </w:t>
      </w:r>
      <w:proofErr w:type="spellStart"/>
      <w:r>
        <w:rPr>
          <w:sz w:val="32"/>
          <w:szCs w:val="32"/>
        </w:rPr>
        <w:t>тыс</w:t>
      </w:r>
      <w:proofErr w:type="spellEnd"/>
      <w:r>
        <w:rPr>
          <w:sz w:val="32"/>
          <w:szCs w:val="32"/>
        </w:rPr>
        <w:t xml:space="preserve"> руб. (зарплата, канцтовары)</w:t>
      </w:r>
    </w:p>
    <w:p w14:paraId="28440F60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 w:rsidRPr="00EE219C">
        <w:rPr>
          <w:b/>
          <w:bCs/>
          <w:sz w:val="32"/>
          <w:szCs w:val="32"/>
        </w:rPr>
        <w:t>Пожарная безопасность</w:t>
      </w:r>
      <w:r>
        <w:rPr>
          <w:sz w:val="32"/>
          <w:szCs w:val="32"/>
        </w:rPr>
        <w:t xml:space="preserve"> – 8,7 </w:t>
      </w:r>
      <w:proofErr w:type="spellStart"/>
      <w:proofErr w:type="gramStart"/>
      <w:r>
        <w:rPr>
          <w:sz w:val="32"/>
          <w:szCs w:val="32"/>
        </w:rPr>
        <w:t>тыс.руб</w:t>
      </w:r>
      <w:proofErr w:type="spellEnd"/>
      <w:proofErr w:type="gramEnd"/>
      <w:r>
        <w:rPr>
          <w:sz w:val="32"/>
          <w:szCs w:val="32"/>
        </w:rPr>
        <w:t xml:space="preserve"> ( опашка противопожарной полосы)</w:t>
      </w:r>
    </w:p>
    <w:p w14:paraId="560EA885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 w:rsidRPr="007730D0">
        <w:rPr>
          <w:b/>
          <w:sz w:val="32"/>
          <w:szCs w:val="32"/>
        </w:rPr>
        <w:t>Дороги</w:t>
      </w:r>
      <w:r>
        <w:rPr>
          <w:sz w:val="32"/>
          <w:szCs w:val="32"/>
        </w:rPr>
        <w:t xml:space="preserve"> 578,5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 из них:</w:t>
      </w:r>
    </w:p>
    <w:p w14:paraId="0B63DD92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- 161,9 </w:t>
      </w:r>
      <w:proofErr w:type="spellStart"/>
      <w:proofErr w:type="gramStart"/>
      <w:r>
        <w:rPr>
          <w:sz w:val="32"/>
          <w:szCs w:val="32"/>
        </w:rPr>
        <w:t>тыс.руб</w:t>
      </w:r>
      <w:proofErr w:type="spellEnd"/>
      <w:proofErr w:type="gramEnd"/>
      <w:r>
        <w:rPr>
          <w:sz w:val="32"/>
          <w:szCs w:val="32"/>
        </w:rPr>
        <w:t xml:space="preserve"> ямочный ремонт, 100,0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 xml:space="preserve"> очистка дорог от снега ( деньги дорожного фонда).</w:t>
      </w:r>
    </w:p>
    <w:p w14:paraId="1137E90F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- 316,6 </w:t>
      </w:r>
      <w:proofErr w:type="spellStart"/>
      <w:proofErr w:type="gramStart"/>
      <w:r>
        <w:rPr>
          <w:sz w:val="32"/>
          <w:szCs w:val="32"/>
        </w:rPr>
        <w:t>тыс.руб</w:t>
      </w:r>
      <w:proofErr w:type="spellEnd"/>
      <w:proofErr w:type="gramEnd"/>
      <w:r>
        <w:rPr>
          <w:sz w:val="32"/>
          <w:szCs w:val="32"/>
        </w:rPr>
        <w:t xml:space="preserve"> налог на имущество.</w:t>
      </w:r>
    </w:p>
    <w:p w14:paraId="28F48EB6" w14:textId="77777777" w:rsidR="00451F9C" w:rsidRPr="00EE219C" w:rsidRDefault="00451F9C" w:rsidP="00451F9C">
      <w:pPr>
        <w:ind w:firstLine="720"/>
        <w:jc w:val="both"/>
        <w:rPr>
          <w:sz w:val="32"/>
          <w:szCs w:val="32"/>
        </w:rPr>
      </w:pPr>
      <w:r w:rsidRPr="00EE219C">
        <w:rPr>
          <w:b/>
          <w:bCs/>
          <w:sz w:val="32"/>
          <w:szCs w:val="32"/>
        </w:rPr>
        <w:t xml:space="preserve">Мероприятия в области строительства и архитектуры </w:t>
      </w:r>
      <w:r>
        <w:rPr>
          <w:b/>
          <w:bCs/>
          <w:sz w:val="32"/>
          <w:szCs w:val="32"/>
        </w:rPr>
        <w:t xml:space="preserve">– </w:t>
      </w:r>
      <w:r w:rsidRPr="00EE219C">
        <w:rPr>
          <w:sz w:val="32"/>
          <w:szCs w:val="32"/>
        </w:rPr>
        <w:t xml:space="preserve">199,8 </w:t>
      </w:r>
      <w:proofErr w:type="spellStart"/>
      <w:r w:rsidRPr="00EE219C">
        <w:rPr>
          <w:sz w:val="32"/>
          <w:szCs w:val="32"/>
        </w:rPr>
        <w:t>тыс.руб</w:t>
      </w:r>
      <w:proofErr w:type="spellEnd"/>
      <w:r w:rsidRPr="00EE219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spellStart"/>
      <w:r>
        <w:rPr>
          <w:sz w:val="32"/>
          <w:szCs w:val="32"/>
        </w:rPr>
        <w:t>ген</w:t>
      </w:r>
      <w:proofErr w:type="gramEnd"/>
      <w:r>
        <w:rPr>
          <w:sz w:val="32"/>
          <w:szCs w:val="32"/>
        </w:rPr>
        <w:t>.планы</w:t>
      </w:r>
      <w:proofErr w:type="spellEnd"/>
      <w:r>
        <w:rPr>
          <w:sz w:val="32"/>
          <w:szCs w:val="32"/>
        </w:rPr>
        <w:t>)</w:t>
      </w:r>
    </w:p>
    <w:p w14:paraId="4913A0AD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 w:rsidRPr="007730D0">
        <w:rPr>
          <w:b/>
          <w:sz w:val="32"/>
          <w:szCs w:val="32"/>
        </w:rPr>
        <w:t>Уличное освещение</w:t>
      </w:r>
      <w:r>
        <w:rPr>
          <w:sz w:val="32"/>
          <w:szCs w:val="32"/>
        </w:rPr>
        <w:t xml:space="preserve"> – 226,6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</w:t>
      </w:r>
    </w:p>
    <w:p w14:paraId="1107EE68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Оплата электроэнергии 110,0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</w:t>
      </w:r>
    </w:p>
    <w:p w14:paraId="7851D249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- 59,0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  ТО линии уличного освещения Малахов Н.В.</w:t>
      </w:r>
    </w:p>
    <w:p w14:paraId="75FD37CC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- 29,6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 xml:space="preserve">. замена провода на </w:t>
      </w:r>
      <w:proofErr w:type="spellStart"/>
      <w:r>
        <w:rPr>
          <w:sz w:val="32"/>
          <w:szCs w:val="32"/>
        </w:rPr>
        <w:t>ул.Центральная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с.Костарево</w:t>
      </w:r>
      <w:proofErr w:type="spellEnd"/>
    </w:p>
    <w:p w14:paraId="0E5281ED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- 28,0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 электротовары</w:t>
      </w:r>
    </w:p>
    <w:p w14:paraId="0E4F1B78" w14:textId="77777777" w:rsidR="00451F9C" w:rsidRDefault="00451F9C" w:rsidP="00451F9C">
      <w:pPr>
        <w:ind w:firstLine="720"/>
        <w:jc w:val="both"/>
        <w:rPr>
          <w:sz w:val="32"/>
          <w:szCs w:val="32"/>
        </w:rPr>
      </w:pPr>
    </w:p>
    <w:p w14:paraId="0BDD912E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 w:rsidRPr="00697F2A">
        <w:rPr>
          <w:b/>
          <w:sz w:val="32"/>
          <w:szCs w:val="32"/>
        </w:rPr>
        <w:t>Кладбище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>19</w:t>
      </w:r>
      <w:r w:rsidRPr="00697F2A">
        <w:rPr>
          <w:sz w:val="32"/>
          <w:szCs w:val="32"/>
        </w:rPr>
        <w:t xml:space="preserve">,0 </w:t>
      </w:r>
      <w:proofErr w:type="spellStart"/>
      <w:proofErr w:type="gramStart"/>
      <w:r w:rsidRPr="00697F2A">
        <w:rPr>
          <w:sz w:val="32"/>
          <w:szCs w:val="32"/>
        </w:rPr>
        <w:t>тыс.руб</w:t>
      </w:r>
      <w:proofErr w:type="spellEnd"/>
      <w:proofErr w:type="gramEnd"/>
      <w:r w:rsidRPr="00697F2A">
        <w:rPr>
          <w:sz w:val="32"/>
          <w:szCs w:val="32"/>
        </w:rPr>
        <w:t xml:space="preserve"> выкос травы</w:t>
      </w:r>
      <w:r>
        <w:rPr>
          <w:sz w:val="32"/>
          <w:szCs w:val="32"/>
        </w:rPr>
        <w:t>.</w:t>
      </w:r>
    </w:p>
    <w:p w14:paraId="4E17493B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 w:rsidRPr="00697F2A">
        <w:rPr>
          <w:b/>
          <w:sz w:val="32"/>
          <w:szCs w:val="32"/>
        </w:rPr>
        <w:t>Благоустройство</w:t>
      </w:r>
      <w:r>
        <w:rPr>
          <w:sz w:val="32"/>
          <w:szCs w:val="32"/>
        </w:rPr>
        <w:t xml:space="preserve"> – 731,1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</w:t>
      </w:r>
    </w:p>
    <w:p w14:paraId="6E614D20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Ясинская Н.Н. уборка площадок 26,8 тыс. руб.</w:t>
      </w:r>
    </w:p>
    <w:p w14:paraId="25D8A5A9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Тапилин</w:t>
      </w:r>
      <w:proofErr w:type="spellEnd"/>
      <w:r>
        <w:rPr>
          <w:sz w:val="32"/>
          <w:szCs w:val="32"/>
        </w:rPr>
        <w:t xml:space="preserve"> В.А. косил камыш 35,4 руб.</w:t>
      </w:r>
    </w:p>
    <w:p w14:paraId="03580091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Детская площадка – 510, 0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</w:t>
      </w:r>
    </w:p>
    <w:p w14:paraId="621A68AE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Ремонт памятника – 59,0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</w:t>
      </w:r>
    </w:p>
    <w:p w14:paraId="2A2EC948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Техническая документация – 40,0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</w:t>
      </w:r>
    </w:p>
    <w:p w14:paraId="5FECA27A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Бензокосилка</w:t>
      </w:r>
      <w:proofErr w:type="spellEnd"/>
      <w:r>
        <w:rPr>
          <w:sz w:val="32"/>
          <w:szCs w:val="32"/>
        </w:rPr>
        <w:t xml:space="preserve"> – 9,0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</w:t>
      </w:r>
    </w:p>
    <w:p w14:paraId="1421FB90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Выкос травы, уборка мусора на территории села – 40,9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</w:t>
      </w:r>
    </w:p>
    <w:p w14:paraId="76BC8399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ГСМ – 10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</w:t>
      </w:r>
    </w:p>
    <w:p w14:paraId="39117EF1" w14:textId="77777777" w:rsidR="00451F9C" w:rsidRDefault="00451F9C" w:rsidP="00451F9C">
      <w:pPr>
        <w:ind w:firstLine="720"/>
        <w:jc w:val="both"/>
        <w:rPr>
          <w:sz w:val="32"/>
          <w:szCs w:val="32"/>
        </w:rPr>
      </w:pPr>
    </w:p>
    <w:p w14:paraId="6F3FAEDA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 w:rsidRPr="00697F2A">
        <w:rPr>
          <w:b/>
          <w:sz w:val="32"/>
          <w:szCs w:val="32"/>
        </w:rPr>
        <w:t>Передаваемые полномочия</w:t>
      </w:r>
      <w:r>
        <w:rPr>
          <w:sz w:val="32"/>
          <w:szCs w:val="32"/>
        </w:rPr>
        <w:t xml:space="preserve"> - 1159,6 </w:t>
      </w:r>
      <w:proofErr w:type="spellStart"/>
      <w:proofErr w:type="gramStart"/>
      <w:r>
        <w:rPr>
          <w:sz w:val="32"/>
          <w:szCs w:val="32"/>
        </w:rPr>
        <w:t>тыс.руб</w:t>
      </w:r>
      <w:proofErr w:type="spellEnd"/>
      <w:proofErr w:type="gramEnd"/>
      <w:r>
        <w:rPr>
          <w:sz w:val="32"/>
          <w:szCs w:val="32"/>
        </w:rPr>
        <w:t xml:space="preserve"> ( СДК, библиотека, спорт, молодежная политика).</w:t>
      </w:r>
    </w:p>
    <w:p w14:paraId="7923D016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 w:rsidRPr="00697F2A">
        <w:rPr>
          <w:b/>
          <w:sz w:val="32"/>
          <w:szCs w:val="32"/>
        </w:rPr>
        <w:t>Пенсионное обеспечение</w:t>
      </w:r>
      <w:r>
        <w:rPr>
          <w:sz w:val="32"/>
          <w:szCs w:val="32"/>
        </w:rPr>
        <w:t xml:space="preserve"> – 42,3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 xml:space="preserve">. </w:t>
      </w:r>
    </w:p>
    <w:p w14:paraId="6DF2D599" w14:textId="77777777" w:rsidR="00451F9C" w:rsidRDefault="00451F9C" w:rsidP="00451F9C">
      <w:pPr>
        <w:ind w:firstLine="720"/>
        <w:jc w:val="both"/>
        <w:rPr>
          <w:sz w:val="32"/>
          <w:szCs w:val="32"/>
        </w:rPr>
      </w:pPr>
      <w:r w:rsidRPr="00697F2A">
        <w:rPr>
          <w:b/>
          <w:sz w:val="32"/>
          <w:szCs w:val="32"/>
        </w:rPr>
        <w:t>Праздники</w:t>
      </w:r>
      <w:r>
        <w:rPr>
          <w:sz w:val="32"/>
          <w:szCs w:val="32"/>
        </w:rPr>
        <w:t xml:space="preserve"> – 22,3 </w:t>
      </w:r>
      <w:proofErr w:type="spellStart"/>
      <w:r>
        <w:rPr>
          <w:sz w:val="32"/>
          <w:szCs w:val="32"/>
        </w:rPr>
        <w:t>тыс.руб</w:t>
      </w:r>
      <w:proofErr w:type="spellEnd"/>
      <w:r>
        <w:rPr>
          <w:sz w:val="32"/>
          <w:szCs w:val="32"/>
        </w:rPr>
        <w:t>. (День пожилого человека, день села, 9 мая).</w:t>
      </w:r>
    </w:p>
    <w:p w14:paraId="17F9474B" w14:textId="77777777" w:rsidR="00451F9C" w:rsidRPr="00697F2A" w:rsidRDefault="00451F9C" w:rsidP="00451F9C">
      <w:pPr>
        <w:ind w:firstLine="72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130D3B3" w14:textId="77777777" w:rsidR="00451F9C" w:rsidRPr="00D34AF1" w:rsidRDefault="00451F9C" w:rsidP="00451F9C">
      <w:pPr>
        <w:ind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>В 201</w:t>
      </w:r>
      <w:r>
        <w:rPr>
          <w:sz w:val="32"/>
          <w:szCs w:val="32"/>
        </w:rPr>
        <w:t xml:space="preserve">9 </w:t>
      </w:r>
      <w:r w:rsidRPr="00D34AF1">
        <w:rPr>
          <w:sz w:val="32"/>
          <w:szCs w:val="32"/>
        </w:rPr>
        <w:t xml:space="preserve">году было рассмотрено </w:t>
      </w:r>
      <w:r>
        <w:rPr>
          <w:sz w:val="32"/>
          <w:szCs w:val="32"/>
        </w:rPr>
        <w:t>30</w:t>
      </w:r>
      <w:r w:rsidRPr="00D34AF1">
        <w:rPr>
          <w:sz w:val="32"/>
          <w:szCs w:val="32"/>
        </w:rPr>
        <w:t xml:space="preserve"> протокола об административных правонаруш</w:t>
      </w:r>
      <w:r w:rsidRPr="00D34AF1">
        <w:rPr>
          <w:sz w:val="32"/>
          <w:szCs w:val="32"/>
        </w:rPr>
        <w:t>е</w:t>
      </w:r>
      <w:r w:rsidRPr="00D34AF1">
        <w:rPr>
          <w:sz w:val="32"/>
          <w:szCs w:val="32"/>
        </w:rPr>
        <w:t>ниях, вынесено:</w:t>
      </w:r>
    </w:p>
    <w:p w14:paraId="5936507E" w14:textId="77777777" w:rsidR="00451F9C" w:rsidRPr="00D34AF1" w:rsidRDefault="00451F9C" w:rsidP="00451F9C">
      <w:pPr>
        <w:numPr>
          <w:ilvl w:val="0"/>
          <w:numId w:val="6"/>
        </w:numPr>
        <w:spacing w:after="0" w:line="240" w:lineRule="auto"/>
        <w:jc w:val="both"/>
        <w:rPr>
          <w:sz w:val="32"/>
          <w:szCs w:val="32"/>
        </w:rPr>
      </w:pPr>
      <w:r w:rsidRPr="00D34AF1">
        <w:rPr>
          <w:sz w:val="32"/>
          <w:szCs w:val="32"/>
        </w:rPr>
        <w:t>2</w:t>
      </w:r>
      <w:r>
        <w:rPr>
          <w:sz w:val="32"/>
          <w:szCs w:val="32"/>
        </w:rPr>
        <w:t>8</w:t>
      </w:r>
      <w:r w:rsidRPr="00D34AF1">
        <w:rPr>
          <w:sz w:val="32"/>
          <w:szCs w:val="32"/>
        </w:rPr>
        <w:t xml:space="preserve"> предупреждения,</w:t>
      </w:r>
    </w:p>
    <w:p w14:paraId="13BAE325" w14:textId="77777777" w:rsidR="00451F9C" w:rsidRPr="00D34AF1" w:rsidRDefault="00451F9C" w:rsidP="00451F9C">
      <w:pPr>
        <w:numPr>
          <w:ilvl w:val="0"/>
          <w:numId w:val="6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D34AF1">
        <w:rPr>
          <w:sz w:val="32"/>
          <w:szCs w:val="32"/>
        </w:rPr>
        <w:t xml:space="preserve"> штраф на сумму </w:t>
      </w:r>
      <w:r>
        <w:rPr>
          <w:sz w:val="32"/>
          <w:szCs w:val="32"/>
        </w:rPr>
        <w:t>3</w:t>
      </w:r>
      <w:r w:rsidRPr="00D34AF1">
        <w:rPr>
          <w:sz w:val="32"/>
          <w:szCs w:val="32"/>
        </w:rPr>
        <w:t>000 руб.</w:t>
      </w:r>
    </w:p>
    <w:p w14:paraId="03A8AF1A" w14:textId="77777777" w:rsidR="00451F9C" w:rsidRPr="00D34AF1" w:rsidRDefault="00451F9C" w:rsidP="00451F9C">
      <w:pPr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 </w:t>
      </w:r>
    </w:p>
    <w:p w14:paraId="795235CF" w14:textId="77777777" w:rsidR="00451F9C" w:rsidRPr="00D34AF1" w:rsidRDefault="00451F9C" w:rsidP="00451F9C">
      <w:pPr>
        <w:jc w:val="center"/>
        <w:rPr>
          <w:sz w:val="32"/>
          <w:szCs w:val="32"/>
        </w:rPr>
      </w:pPr>
      <w:r w:rsidRPr="00D34AF1">
        <w:rPr>
          <w:sz w:val="32"/>
          <w:szCs w:val="32"/>
        </w:rPr>
        <w:t>РАБОТА АДМИНИСТРАЦИИ</w:t>
      </w:r>
    </w:p>
    <w:p w14:paraId="61E73D55" w14:textId="77777777" w:rsidR="00451F9C" w:rsidRPr="00D34AF1" w:rsidRDefault="00451F9C" w:rsidP="00451F9C">
      <w:pPr>
        <w:jc w:val="both"/>
        <w:rPr>
          <w:sz w:val="32"/>
          <w:szCs w:val="32"/>
        </w:rPr>
      </w:pPr>
    </w:p>
    <w:p w14:paraId="7F28DEE2" w14:textId="77777777" w:rsidR="00451F9C" w:rsidRPr="00D34AF1" w:rsidRDefault="00451F9C" w:rsidP="00451F9C">
      <w:pPr>
        <w:pStyle w:val="3"/>
        <w:jc w:val="both"/>
        <w:rPr>
          <w:sz w:val="32"/>
          <w:szCs w:val="32"/>
        </w:rPr>
      </w:pPr>
      <w:r w:rsidRPr="00D34AF1">
        <w:rPr>
          <w:sz w:val="32"/>
          <w:szCs w:val="32"/>
        </w:rPr>
        <w:t>В осуществлении поставленных задач участвовали все сотрудники администр</w:t>
      </w:r>
      <w:r w:rsidRPr="00D34AF1">
        <w:rPr>
          <w:sz w:val="32"/>
          <w:szCs w:val="32"/>
        </w:rPr>
        <w:t>а</w:t>
      </w:r>
      <w:r w:rsidRPr="00D34AF1">
        <w:rPr>
          <w:sz w:val="32"/>
          <w:szCs w:val="32"/>
        </w:rPr>
        <w:t>ции, каждый выполнял работу в соответствии с должностными инструкциями. На сег</w:t>
      </w:r>
      <w:r w:rsidRPr="00D34AF1">
        <w:rPr>
          <w:sz w:val="32"/>
          <w:szCs w:val="32"/>
        </w:rPr>
        <w:t>о</w:t>
      </w:r>
      <w:r w:rsidRPr="00D34AF1">
        <w:rPr>
          <w:sz w:val="32"/>
          <w:szCs w:val="32"/>
        </w:rPr>
        <w:t xml:space="preserve">дняшний день в администрации работают 3 дипломированных специалиста. </w:t>
      </w:r>
    </w:p>
    <w:p w14:paraId="5DFB91B7" w14:textId="77777777" w:rsidR="00451F9C" w:rsidRPr="00D34AF1" w:rsidRDefault="00451F9C" w:rsidP="00451F9C">
      <w:pPr>
        <w:pStyle w:val="3"/>
        <w:jc w:val="both"/>
        <w:rPr>
          <w:sz w:val="32"/>
          <w:szCs w:val="32"/>
        </w:rPr>
      </w:pPr>
      <w:r w:rsidRPr="00D34AF1">
        <w:rPr>
          <w:sz w:val="32"/>
          <w:szCs w:val="32"/>
        </w:rPr>
        <w:t>В 201</w:t>
      </w:r>
      <w:r>
        <w:rPr>
          <w:sz w:val="32"/>
          <w:szCs w:val="32"/>
        </w:rPr>
        <w:t xml:space="preserve">9 </w:t>
      </w:r>
      <w:r w:rsidRPr="00D34AF1">
        <w:rPr>
          <w:sz w:val="32"/>
          <w:szCs w:val="32"/>
        </w:rPr>
        <w:t>году администрацией поселения было вынесено на рассмотрение Кост</w:t>
      </w:r>
      <w:r w:rsidRPr="00D34AF1">
        <w:rPr>
          <w:sz w:val="32"/>
          <w:szCs w:val="32"/>
        </w:rPr>
        <w:t>а</w:t>
      </w:r>
      <w:r w:rsidRPr="00D34AF1">
        <w:rPr>
          <w:sz w:val="32"/>
          <w:szCs w:val="32"/>
        </w:rPr>
        <w:t xml:space="preserve">ревского сельского Совета и утверждено депутатами – </w:t>
      </w:r>
      <w:r>
        <w:rPr>
          <w:sz w:val="32"/>
          <w:szCs w:val="32"/>
        </w:rPr>
        <w:t>32</w:t>
      </w:r>
      <w:r w:rsidRPr="00D34AF1">
        <w:rPr>
          <w:sz w:val="32"/>
          <w:szCs w:val="32"/>
        </w:rPr>
        <w:t xml:space="preserve"> решени</w:t>
      </w:r>
      <w:r>
        <w:rPr>
          <w:sz w:val="32"/>
          <w:szCs w:val="32"/>
        </w:rPr>
        <w:t>я</w:t>
      </w:r>
      <w:r w:rsidRPr="00D34AF1">
        <w:rPr>
          <w:sz w:val="32"/>
          <w:szCs w:val="32"/>
        </w:rPr>
        <w:t xml:space="preserve">. Разработано и принято </w:t>
      </w:r>
      <w:r>
        <w:rPr>
          <w:sz w:val="32"/>
          <w:szCs w:val="32"/>
        </w:rPr>
        <w:t>109</w:t>
      </w:r>
      <w:r w:rsidRPr="00D34AF1">
        <w:rPr>
          <w:sz w:val="32"/>
          <w:szCs w:val="32"/>
        </w:rPr>
        <w:t xml:space="preserve"> постановлений, </w:t>
      </w:r>
      <w:r>
        <w:rPr>
          <w:sz w:val="32"/>
          <w:szCs w:val="32"/>
        </w:rPr>
        <w:t>46</w:t>
      </w:r>
      <w:r w:rsidRPr="00D34AF1">
        <w:rPr>
          <w:sz w:val="32"/>
          <w:szCs w:val="32"/>
        </w:rPr>
        <w:t xml:space="preserve"> распоряжений. Все нормативно правовые акты, принятые админ</w:t>
      </w:r>
      <w:r w:rsidRPr="00D34AF1">
        <w:rPr>
          <w:sz w:val="32"/>
          <w:szCs w:val="32"/>
        </w:rPr>
        <w:t>и</w:t>
      </w:r>
      <w:r w:rsidRPr="00D34AF1">
        <w:rPr>
          <w:sz w:val="32"/>
          <w:szCs w:val="32"/>
        </w:rPr>
        <w:t xml:space="preserve">страцией поселения и депутатами сельского Совета, проходят юридическую экспертизу. Все нормативно правовые акты размещаются в сети Интернет на информационно-справочном портале комплексной информационной системы «Электронное правительство Волгоградской области». </w:t>
      </w:r>
    </w:p>
    <w:p w14:paraId="1711FF03" w14:textId="77777777" w:rsidR="00451F9C" w:rsidRPr="00D34AF1" w:rsidRDefault="00451F9C" w:rsidP="00451F9C">
      <w:pPr>
        <w:pStyle w:val="3"/>
        <w:jc w:val="both"/>
        <w:rPr>
          <w:sz w:val="32"/>
          <w:szCs w:val="32"/>
        </w:rPr>
      </w:pPr>
      <w:r w:rsidRPr="00D34AF1">
        <w:rPr>
          <w:sz w:val="32"/>
          <w:szCs w:val="32"/>
        </w:rPr>
        <w:lastRenderedPageBreak/>
        <w:t xml:space="preserve"> По трудовому договору работает юрист, который помогает отслеживать все н</w:t>
      </w:r>
      <w:r w:rsidRPr="00D34AF1">
        <w:rPr>
          <w:sz w:val="32"/>
          <w:szCs w:val="32"/>
        </w:rPr>
        <w:t>о</w:t>
      </w:r>
      <w:r w:rsidRPr="00D34AF1">
        <w:rPr>
          <w:sz w:val="32"/>
          <w:szCs w:val="32"/>
        </w:rPr>
        <w:t>вые законы и изменения в бюджетном, земельном, налоговом и других Кодексах.</w:t>
      </w:r>
    </w:p>
    <w:p w14:paraId="2870CE4A" w14:textId="77777777" w:rsidR="00451F9C" w:rsidRPr="00D34AF1" w:rsidRDefault="00451F9C" w:rsidP="00451F9C">
      <w:pPr>
        <w:pStyle w:val="3"/>
        <w:jc w:val="both"/>
        <w:rPr>
          <w:sz w:val="32"/>
          <w:szCs w:val="32"/>
        </w:rPr>
      </w:pPr>
      <w:r w:rsidRPr="00D34AF1">
        <w:rPr>
          <w:sz w:val="32"/>
          <w:szCs w:val="32"/>
        </w:rPr>
        <w:t>В 201</w:t>
      </w:r>
      <w:r>
        <w:rPr>
          <w:sz w:val="32"/>
          <w:szCs w:val="32"/>
        </w:rPr>
        <w:t>9</w:t>
      </w:r>
      <w:r w:rsidRPr="00D34AF1">
        <w:rPr>
          <w:sz w:val="32"/>
          <w:szCs w:val="32"/>
        </w:rPr>
        <w:t xml:space="preserve"> году в администрацию поселения поступило и было рассмотрено </w:t>
      </w:r>
      <w:r>
        <w:rPr>
          <w:sz w:val="32"/>
          <w:szCs w:val="32"/>
        </w:rPr>
        <w:t xml:space="preserve">471 </w:t>
      </w:r>
      <w:r w:rsidRPr="00D34AF1">
        <w:rPr>
          <w:sz w:val="32"/>
          <w:szCs w:val="32"/>
        </w:rPr>
        <w:t>обращени</w:t>
      </w:r>
      <w:r>
        <w:rPr>
          <w:sz w:val="32"/>
          <w:szCs w:val="32"/>
        </w:rPr>
        <w:t>е</w:t>
      </w:r>
      <w:r w:rsidRPr="00D34AF1">
        <w:rPr>
          <w:sz w:val="32"/>
          <w:szCs w:val="32"/>
        </w:rPr>
        <w:t xml:space="preserve"> граждан. Жители обращались по поводу выдачи:</w:t>
      </w:r>
    </w:p>
    <w:p w14:paraId="0AA6A934" w14:textId="77777777" w:rsidR="00451F9C" w:rsidRPr="00D34AF1" w:rsidRDefault="00451F9C" w:rsidP="00451F9C">
      <w:pPr>
        <w:pStyle w:val="3"/>
        <w:numPr>
          <w:ilvl w:val="0"/>
          <w:numId w:val="7"/>
        </w:numPr>
        <w:jc w:val="both"/>
        <w:rPr>
          <w:sz w:val="32"/>
          <w:szCs w:val="32"/>
        </w:rPr>
      </w:pPr>
      <w:r w:rsidRPr="00D34AF1">
        <w:rPr>
          <w:sz w:val="32"/>
          <w:szCs w:val="32"/>
        </w:rPr>
        <w:t>справок,</w:t>
      </w:r>
    </w:p>
    <w:p w14:paraId="36B5EBD6" w14:textId="77777777" w:rsidR="00451F9C" w:rsidRPr="00D34AF1" w:rsidRDefault="00451F9C" w:rsidP="00451F9C">
      <w:pPr>
        <w:pStyle w:val="3"/>
        <w:numPr>
          <w:ilvl w:val="0"/>
          <w:numId w:val="7"/>
        </w:numPr>
        <w:jc w:val="both"/>
        <w:rPr>
          <w:sz w:val="32"/>
          <w:szCs w:val="32"/>
        </w:rPr>
      </w:pPr>
      <w:r w:rsidRPr="00D34AF1">
        <w:rPr>
          <w:sz w:val="32"/>
          <w:szCs w:val="32"/>
        </w:rPr>
        <w:t>оформления домовладений и земельных участков в собственность,</w:t>
      </w:r>
    </w:p>
    <w:p w14:paraId="7C253034" w14:textId="77777777" w:rsidR="00451F9C" w:rsidRPr="00D34AF1" w:rsidRDefault="00451F9C" w:rsidP="00451F9C">
      <w:pPr>
        <w:pStyle w:val="3"/>
        <w:numPr>
          <w:ilvl w:val="0"/>
          <w:numId w:val="7"/>
        </w:numPr>
        <w:jc w:val="both"/>
        <w:rPr>
          <w:sz w:val="32"/>
          <w:szCs w:val="32"/>
        </w:rPr>
      </w:pPr>
      <w:r w:rsidRPr="00D34AF1">
        <w:rPr>
          <w:sz w:val="32"/>
          <w:szCs w:val="32"/>
        </w:rPr>
        <w:t>оформления документов на получение субсидии, адресной помощи, де</w:t>
      </w:r>
      <w:r w:rsidRPr="00D34AF1">
        <w:rPr>
          <w:sz w:val="32"/>
          <w:szCs w:val="32"/>
        </w:rPr>
        <w:t>т</w:t>
      </w:r>
      <w:r w:rsidRPr="00D34AF1">
        <w:rPr>
          <w:sz w:val="32"/>
          <w:szCs w:val="32"/>
        </w:rPr>
        <w:t>ских пособий и др.</w:t>
      </w:r>
    </w:p>
    <w:p w14:paraId="39B73553" w14:textId="77777777" w:rsidR="00451F9C" w:rsidRPr="00D34AF1" w:rsidRDefault="00451F9C" w:rsidP="00451F9C">
      <w:pPr>
        <w:pStyle w:val="3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Было выдано </w:t>
      </w:r>
      <w:r>
        <w:rPr>
          <w:sz w:val="32"/>
          <w:szCs w:val="32"/>
        </w:rPr>
        <w:t>350</w:t>
      </w:r>
      <w:r w:rsidRPr="00D34AF1">
        <w:rPr>
          <w:sz w:val="32"/>
          <w:szCs w:val="32"/>
        </w:rPr>
        <w:t xml:space="preserve"> справок с места жительства, </w:t>
      </w:r>
      <w:r>
        <w:rPr>
          <w:sz w:val="32"/>
          <w:szCs w:val="32"/>
        </w:rPr>
        <w:t>121</w:t>
      </w:r>
      <w:r w:rsidRPr="00D34AF1">
        <w:rPr>
          <w:sz w:val="32"/>
          <w:szCs w:val="32"/>
        </w:rPr>
        <w:t xml:space="preserve"> справок о наличии личного подсобного хозяйства.</w:t>
      </w:r>
    </w:p>
    <w:p w14:paraId="44858380" w14:textId="77777777" w:rsidR="00451F9C" w:rsidRPr="00D34AF1" w:rsidRDefault="00451F9C" w:rsidP="00451F9C">
      <w:pPr>
        <w:pStyle w:val="3"/>
        <w:jc w:val="both"/>
        <w:rPr>
          <w:sz w:val="32"/>
          <w:szCs w:val="32"/>
        </w:rPr>
      </w:pPr>
      <w:r w:rsidRPr="00D34AF1">
        <w:rPr>
          <w:sz w:val="32"/>
          <w:szCs w:val="32"/>
        </w:rPr>
        <w:t>В администрации Костаревского сельского поселения ведется работа по подг</w:t>
      </w:r>
      <w:r w:rsidRPr="00D34AF1">
        <w:rPr>
          <w:sz w:val="32"/>
          <w:szCs w:val="32"/>
        </w:rPr>
        <w:t>о</w:t>
      </w:r>
      <w:r w:rsidRPr="00D34AF1">
        <w:rPr>
          <w:sz w:val="32"/>
          <w:szCs w:val="32"/>
        </w:rPr>
        <w:t xml:space="preserve">товке документов на жилищную субсидию. </w:t>
      </w:r>
      <w:r>
        <w:rPr>
          <w:sz w:val="32"/>
          <w:szCs w:val="32"/>
        </w:rPr>
        <w:t>37</w:t>
      </w:r>
      <w:r w:rsidRPr="00D34AF1">
        <w:rPr>
          <w:sz w:val="32"/>
          <w:szCs w:val="32"/>
        </w:rPr>
        <w:t xml:space="preserve"> семей получают жилищную субсидию в от</w:t>
      </w:r>
      <w:r w:rsidRPr="00D34AF1">
        <w:rPr>
          <w:sz w:val="32"/>
          <w:szCs w:val="32"/>
        </w:rPr>
        <w:t>о</w:t>
      </w:r>
      <w:r w:rsidRPr="00D34AF1">
        <w:rPr>
          <w:sz w:val="32"/>
          <w:szCs w:val="32"/>
        </w:rPr>
        <w:t>пительный период 201</w:t>
      </w:r>
      <w:r>
        <w:rPr>
          <w:sz w:val="32"/>
          <w:szCs w:val="32"/>
        </w:rPr>
        <w:t>9</w:t>
      </w:r>
      <w:r w:rsidRPr="00D34AF1">
        <w:rPr>
          <w:sz w:val="32"/>
          <w:szCs w:val="32"/>
        </w:rPr>
        <w:t>-20</w:t>
      </w:r>
      <w:r>
        <w:rPr>
          <w:sz w:val="32"/>
          <w:szCs w:val="32"/>
        </w:rPr>
        <w:t xml:space="preserve">20 </w:t>
      </w:r>
      <w:proofErr w:type="spellStart"/>
      <w:r w:rsidRPr="00D34AF1">
        <w:rPr>
          <w:sz w:val="32"/>
          <w:szCs w:val="32"/>
        </w:rPr>
        <w:t>г.г</w:t>
      </w:r>
      <w:proofErr w:type="spellEnd"/>
      <w:r w:rsidRPr="00D34AF1">
        <w:rPr>
          <w:sz w:val="32"/>
          <w:szCs w:val="32"/>
        </w:rPr>
        <w:t>.</w:t>
      </w:r>
    </w:p>
    <w:p w14:paraId="511290E1" w14:textId="77777777" w:rsidR="00451F9C" w:rsidRPr="00D34AF1" w:rsidRDefault="00451F9C" w:rsidP="00451F9C">
      <w:pPr>
        <w:pStyle w:val="3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 Осуществление нотариальных действий:</w:t>
      </w:r>
    </w:p>
    <w:p w14:paraId="504CD73D" w14:textId="77777777" w:rsidR="00451F9C" w:rsidRPr="00D34AF1" w:rsidRDefault="00451F9C" w:rsidP="00451F9C">
      <w:pPr>
        <w:pStyle w:val="3"/>
        <w:jc w:val="both"/>
        <w:rPr>
          <w:sz w:val="32"/>
          <w:szCs w:val="32"/>
        </w:rPr>
      </w:pPr>
      <w:r w:rsidRPr="00D34AF1">
        <w:rPr>
          <w:sz w:val="32"/>
          <w:szCs w:val="32"/>
        </w:rPr>
        <w:t>в 201</w:t>
      </w:r>
      <w:r>
        <w:rPr>
          <w:sz w:val="32"/>
          <w:szCs w:val="32"/>
        </w:rPr>
        <w:t>9</w:t>
      </w:r>
      <w:r w:rsidRPr="00D34AF1">
        <w:rPr>
          <w:sz w:val="32"/>
          <w:szCs w:val="32"/>
        </w:rPr>
        <w:t xml:space="preserve"> году выдано </w:t>
      </w:r>
      <w:r>
        <w:rPr>
          <w:sz w:val="32"/>
          <w:szCs w:val="32"/>
        </w:rPr>
        <w:t>36</w:t>
      </w:r>
      <w:r w:rsidRPr="00D34AF1">
        <w:rPr>
          <w:sz w:val="32"/>
          <w:szCs w:val="32"/>
        </w:rPr>
        <w:t xml:space="preserve"> доверенности, из них 2</w:t>
      </w:r>
      <w:r>
        <w:rPr>
          <w:sz w:val="32"/>
          <w:szCs w:val="32"/>
        </w:rPr>
        <w:t>4</w:t>
      </w:r>
      <w:r w:rsidRPr="00D34AF1">
        <w:rPr>
          <w:sz w:val="32"/>
          <w:szCs w:val="32"/>
        </w:rPr>
        <w:t xml:space="preserve"> доверенностей на сумму-</w:t>
      </w:r>
      <w:r>
        <w:rPr>
          <w:sz w:val="32"/>
          <w:szCs w:val="32"/>
        </w:rPr>
        <w:t>4800</w:t>
      </w:r>
      <w:r w:rsidRPr="00D34AF1">
        <w:rPr>
          <w:sz w:val="32"/>
          <w:szCs w:val="32"/>
        </w:rPr>
        <w:t xml:space="preserve"> руб. Выдано 1</w:t>
      </w:r>
      <w:r>
        <w:rPr>
          <w:sz w:val="32"/>
          <w:szCs w:val="32"/>
        </w:rPr>
        <w:t>2</w:t>
      </w:r>
      <w:r w:rsidRPr="00D34AF1">
        <w:rPr>
          <w:sz w:val="32"/>
          <w:szCs w:val="32"/>
        </w:rPr>
        <w:t xml:space="preserve"> доверенностей на получение пенсий без уплаты госп</w:t>
      </w:r>
      <w:r w:rsidRPr="00D34AF1">
        <w:rPr>
          <w:sz w:val="32"/>
          <w:szCs w:val="32"/>
        </w:rPr>
        <w:t>о</w:t>
      </w:r>
      <w:r w:rsidRPr="00D34AF1">
        <w:rPr>
          <w:sz w:val="32"/>
          <w:szCs w:val="32"/>
        </w:rPr>
        <w:t>шлины.</w:t>
      </w:r>
    </w:p>
    <w:p w14:paraId="2EEA0E49" w14:textId="77777777" w:rsidR="00451F9C" w:rsidRPr="00D34AF1" w:rsidRDefault="00451F9C" w:rsidP="00451F9C">
      <w:pPr>
        <w:pStyle w:val="3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В целях предупреждения и профилактики беспризорности и безнадзорности несовершеннолетних, проживающих на территории села при администрации, работает Общественный Совет в тесном взаимодействии со школой, </w:t>
      </w:r>
      <w:proofErr w:type="spellStart"/>
      <w:r w:rsidRPr="00D34AF1">
        <w:rPr>
          <w:sz w:val="32"/>
          <w:szCs w:val="32"/>
        </w:rPr>
        <w:t>ФАП</w:t>
      </w:r>
      <w:r>
        <w:rPr>
          <w:sz w:val="32"/>
          <w:szCs w:val="32"/>
        </w:rPr>
        <w:t>ом</w:t>
      </w:r>
      <w:proofErr w:type="spellEnd"/>
      <w:r w:rsidRPr="00D34AF1">
        <w:rPr>
          <w:sz w:val="32"/>
          <w:szCs w:val="32"/>
        </w:rPr>
        <w:t>, социально-реабилитационным центром для несовершеннолетних детей, инспекторами ПДН.</w:t>
      </w:r>
    </w:p>
    <w:p w14:paraId="6432D92A" w14:textId="77777777" w:rsidR="00451F9C" w:rsidRPr="00D34AF1" w:rsidRDefault="00451F9C" w:rsidP="00451F9C">
      <w:pPr>
        <w:pStyle w:val="3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Проведено 30 рейдов в неблагополучные семьи, состоящие на учете в Комиссии по делам несовершеннолетних и защите их прав при администрации </w:t>
      </w:r>
      <w:proofErr w:type="spellStart"/>
      <w:r w:rsidRPr="00D34AF1">
        <w:rPr>
          <w:sz w:val="32"/>
          <w:szCs w:val="32"/>
        </w:rPr>
        <w:t>Камышинского</w:t>
      </w:r>
      <w:proofErr w:type="spellEnd"/>
      <w:r w:rsidRPr="00D34AF1">
        <w:rPr>
          <w:sz w:val="32"/>
          <w:szCs w:val="32"/>
        </w:rPr>
        <w:t xml:space="preserve"> м</w:t>
      </w:r>
      <w:r w:rsidRPr="00D34AF1">
        <w:rPr>
          <w:sz w:val="32"/>
          <w:szCs w:val="32"/>
        </w:rPr>
        <w:t>у</w:t>
      </w:r>
      <w:r w:rsidRPr="00D34AF1">
        <w:rPr>
          <w:sz w:val="32"/>
          <w:szCs w:val="32"/>
        </w:rPr>
        <w:t>ниципального района. В 201</w:t>
      </w:r>
      <w:r>
        <w:rPr>
          <w:sz w:val="32"/>
          <w:szCs w:val="32"/>
        </w:rPr>
        <w:t>9</w:t>
      </w:r>
      <w:r w:rsidRPr="00D34AF1">
        <w:rPr>
          <w:sz w:val="32"/>
          <w:szCs w:val="32"/>
        </w:rPr>
        <w:t xml:space="preserve"> году на контроле в администрации состояло </w:t>
      </w:r>
      <w:r>
        <w:rPr>
          <w:sz w:val="32"/>
          <w:szCs w:val="32"/>
        </w:rPr>
        <w:t>9</w:t>
      </w:r>
      <w:r w:rsidRPr="00D34AF1">
        <w:rPr>
          <w:sz w:val="32"/>
          <w:szCs w:val="32"/>
        </w:rPr>
        <w:t xml:space="preserve"> сем</w:t>
      </w:r>
      <w:r>
        <w:rPr>
          <w:sz w:val="32"/>
          <w:szCs w:val="32"/>
        </w:rPr>
        <w:t>ей</w:t>
      </w:r>
      <w:r w:rsidRPr="00D34AF1">
        <w:rPr>
          <w:sz w:val="32"/>
          <w:szCs w:val="32"/>
        </w:rPr>
        <w:t xml:space="preserve">, в том числе в районном банке данных – 2 семьи. </w:t>
      </w:r>
    </w:p>
    <w:p w14:paraId="0DC20783" w14:textId="77777777" w:rsidR="00451F9C" w:rsidRPr="00D34AF1" w:rsidRDefault="00451F9C" w:rsidP="00451F9C">
      <w:pPr>
        <w:pStyle w:val="3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 </w:t>
      </w:r>
    </w:p>
    <w:p w14:paraId="67A6EB9A" w14:textId="77777777" w:rsidR="00451F9C" w:rsidRPr="00D34AF1" w:rsidRDefault="00451F9C" w:rsidP="00451F9C">
      <w:pPr>
        <w:pStyle w:val="3"/>
        <w:jc w:val="center"/>
        <w:rPr>
          <w:sz w:val="32"/>
          <w:szCs w:val="32"/>
        </w:rPr>
      </w:pPr>
      <w:r w:rsidRPr="00D34AF1">
        <w:rPr>
          <w:sz w:val="32"/>
          <w:szCs w:val="32"/>
        </w:rPr>
        <w:t>РАБОТА ДЕПУТАТОВ КОСТАРЕВСКОГО СЕЛЬСКОГО СОВЕТА</w:t>
      </w:r>
    </w:p>
    <w:p w14:paraId="09A969EF" w14:textId="77777777" w:rsidR="00451F9C" w:rsidRPr="00D34AF1" w:rsidRDefault="00451F9C" w:rsidP="00451F9C">
      <w:pPr>
        <w:pStyle w:val="3"/>
        <w:jc w:val="both"/>
        <w:rPr>
          <w:sz w:val="32"/>
          <w:szCs w:val="32"/>
        </w:rPr>
      </w:pPr>
    </w:p>
    <w:p w14:paraId="4351BA62" w14:textId="77777777" w:rsidR="00451F9C" w:rsidRPr="00D34AF1" w:rsidRDefault="00451F9C" w:rsidP="00451F9C">
      <w:pPr>
        <w:pStyle w:val="3"/>
        <w:jc w:val="both"/>
        <w:rPr>
          <w:sz w:val="32"/>
          <w:szCs w:val="32"/>
        </w:rPr>
      </w:pPr>
      <w:r w:rsidRPr="00D34AF1">
        <w:rPr>
          <w:sz w:val="32"/>
          <w:szCs w:val="32"/>
        </w:rPr>
        <w:t>За 201</w:t>
      </w:r>
      <w:r>
        <w:rPr>
          <w:sz w:val="32"/>
          <w:szCs w:val="32"/>
        </w:rPr>
        <w:t>9</w:t>
      </w:r>
      <w:r w:rsidRPr="00D34AF1">
        <w:rPr>
          <w:sz w:val="32"/>
          <w:szCs w:val="32"/>
        </w:rPr>
        <w:t xml:space="preserve"> год депутаты Костаревского сельского Совета провели 2</w:t>
      </w:r>
      <w:r>
        <w:rPr>
          <w:sz w:val="32"/>
          <w:szCs w:val="32"/>
        </w:rPr>
        <w:t>8</w:t>
      </w:r>
      <w:r w:rsidRPr="00D34AF1">
        <w:rPr>
          <w:sz w:val="32"/>
          <w:szCs w:val="32"/>
        </w:rPr>
        <w:t xml:space="preserve"> заседаний, на которых администрация подготовила и вынесла на рассмотрение </w:t>
      </w:r>
      <w:r>
        <w:rPr>
          <w:sz w:val="32"/>
          <w:szCs w:val="32"/>
        </w:rPr>
        <w:t>32</w:t>
      </w:r>
      <w:r w:rsidRPr="00D34AF1">
        <w:rPr>
          <w:sz w:val="32"/>
          <w:szCs w:val="32"/>
        </w:rPr>
        <w:t xml:space="preserve"> вопроса, а депут</w:t>
      </w:r>
      <w:r w:rsidRPr="00D34AF1">
        <w:rPr>
          <w:sz w:val="32"/>
          <w:szCs w:val="32"/>
        </w:rPr>
        <w:t>а</w:t>
      </w:r>
      <w:r w:rsidRPr="00D34AF1">
        <w:rPr>
          <w:sz w:val="32"/>
          <w:szCs w:val="32"/>
        </w:rPr>
        <w:t xml:space="preserve">ты приняли по ним решения в количестве </w:t>
      </w:r>
      <w:r>
        <w:rPr>
          <w:sz w:val="32"/>
          <w:szCs w:val="32"/>
        </w:rPr>
        <w:t>32</w:t>
      </w:r>
      <w:r w:rsidRPr="00D34AF1">
        <w:rPr>
          <w:sz w:val="32"/>
          <w:szCs w:val="32"/>
        </w:rPr>
        <w:t xml:space="preserve">. </w:t>
      </w:r>
    </w:p>
    <w:p w14:paraId="31682329" w14:textId="77777777" w:rsidR="00451F9C" w:rsidRDefault="00451F9C" w:rsidP="00451F9C">
      <w:pPr>
        <w:pStyle w:val="3"/>
        <w:jc w:val="center"/>
        <w:rPr>
          <w:sz w:val="32"/>
          <w:szCs w:val="32"/>
        </w:rPr>
      </w:pPr>
    </w:p>
    <w:p w14:paraId="0319A268" w14:textId="77777777" w:rsidR="00451F9C" w:rsidRDefault="00451F9C" w:rsidP="00451F9C">
      <w:pPr>
        <w:pStyle w:val="3"/>
        <w:jc w:val="center"/>
        <w:rPr>
          <w:sz w:val="32"/>
          <w:szCs w:val="32"/>
        </w:rPr>
      </w:pPr>
    </w:p>
    <w:p w14:paraId="09782057" w14:textId="77777777" w:rsidR="00451F9C" w:rsidRDefault="00451F9C" w:rsidP="00451F9C">
      <w:pPr>
        <w:pStyle w:val="3"/>
        <w:jc w:val="center"/>
        <w:rPr>
          <w:sz w:val="32"/>
          <w:szCs w:val="32"/>
        </w:rPr>
      </w:pPr>
    </w:p>
    <w:p w14:paraId="607D51B1" w14:textId="77777777" w:rsidR="00451F9C" w:rsidRPr="00D34AF1" w:rsidRDefault="00451F9C" w:rsidP="00451F9C">
      <w:pPr>
        <w:pStyle w:val="3"/>
        <w:jc w:val="center"/>
        <w:rPr>
          <w:sz w:val="32"/>
          <w:szCs w:val="32"/>
        </w:rPr>
      </w:pPr>
      <w:r w:rsidRPr="00D34AF1">
        <w:rPr>
          <w:sz w:val="32"/>
          <w:szCs w:val="32"/>
        </w:rPr>
        <w:t>ОСНОВНЫЕ ВОПРОСЫ:</w:t>
      </w:r>
    </w:p>
    <w:p w14:paraId="42B3EAF4" w14:textId="77777777" w:rsidR="00451F9C" w:rsidRPr="00D34AF1" w:rsidRDefault="00451F9C" w:rsidP="00451F9C">
      <w:pPr>
        <w:pStyle w:val="3"/>
        <w:numPr>
          <w:ilvl w:val="0"/>
          <w:numId w:val="8"/>
        </w:numPr>
        <w:jc w:val="both"/>
        <w:rPr>
          <w:sz w:val="32"/>
          <w:szCs w:val="32"/>
        </w:rPr>
      </w:pPr>
      <w:r w:rsidRPr="00D34AF1">
        <w:rPr>
          <w:sz w:val="32"/>
          <w:szCs w:val="32"/>
        </w:rPr>
        <w:lastRenderedPageBreak/>
        <w:t>Исполнение бюджета муниципального образования за 201</w:t>
      </w:r>
      <w:r>
        <w:rPr>
          <w:sz w:val="32"/>
          <w:szCs w:val="32"/>
        </w:rPr>
        <w:t>9</w:t>
      </w:r>
      <w:r w:rsidRPr="00D34AF1">
        <w:rPr>
          <w:sz w:val="32"/>
          <w:szCs w:val="32"/>
        </w:rPr>
        <w:t xml:space="preserve"> год.</w:t>
      </w:r>
    </w:p>
    <w:p w14:paraId="0B496045" w14:textId="77777777" w:rsidR="00451F9C" w:rsidRPr="00D34AF1" w:rsidRDefault="00451F9C" w:rsidP="00451F9C">
      <w:pPr>
        <w:pStyle w:val="3"/>
        <w:numPr>
          <w:ilvl w:val="0"/>
          <w:numId w:val="8"/>
        </w:numPr>
        <w:jc w:val="both"/>
        <w:rPr>
          <w:sz w:val="32"/>
          <w:szCs w:val="32"/>
        </w:rPr>
      </w:pPr>
      <w:r w:rsidRPr="00D34AF1">
        <w:rPr>
          <w:sz w:val="32"/>
          <w:szCs w:val="32"/>
        </w:rPr>
        <w:t>Изменения в устав Костаревского сельского поселения.   В связи с изменениями Федерального Законодательства депутаты Костаревского сельского Совета прин</w:t>
      </w:r>
      <w:r w:rsidRPr="00D34AF1">
        <w:rPr>
          <w:sz w:val="32"/>
          <w:szCs w:val="32"/>
        </w:rPr>
        <w:t>и</w:t>
      </w:r>
      <w:r w:rsidRPr="00D34AF1">
        <w:rPr>
          <w:sz w:val="32"/>
          <w:szCs w:val="32"/>
        </w:rPr>
        <w:t>мали и вносили изменения в действующие на территории поселения нормативно правовые акты (наиболее значимые – это ставки земельного налога и налога на имущ</w:t>
      </w:r>
      <w:r w:rsidRPr="00D34AF1">
        <w:rPr>
          <w:sz w:val="32"/>
          <w:szCs w:val="32"/>
        </w:rPr>
        <w:t>е</w:t>
      </w:r>
      <w:r w:rsidRPr="00D34AF1">
        <w:rPr>
          <w:sz w:val="32"/>
          <w:szCs w:val="32"/>
        </w:rPr>
        <w:t>ства физических лиц).</w:t>
      </w:r>
    </w:p>
    <w:p w14:paraId="18FEF170" w14:textId="77777777" w:rsidR="00451F9C" w:rsidRPr="00D34AF1" w:rsidRDefault="00451F9C" w:rsidP="00451F9C">
      <w:pPr>
        <w:pStyle w:val="3"/>
        <w:numPr>
          <w:ilvl w:val="0"/>
          <w:numId w:val="8"/>
        </w:numPr>
        <w:jc w:val="both"/>
        <w:rPr>
          <w:sz w:val="32"/>
          <w:szCs w:val="32"/>
        </w:rPr>
      </w:pPr>
      <w:r w:rsidRPr="00D34AF1">
        <w:rPr>
          <w:sz w:val="32"/>
          <w:szCs w:val="32"/>
        </w:rPr>
        <w:t>Принимались решения по утверждению различных положений необходимых для деятельности администрации поселения</w:t>
      </w:r>
      <w:r>
        <w:rPr>
          <w:sz w:val="32"/>
          <w:szCs w:val="32"/>
        </w:rPr>
        <w:t xml:space="preserve">. </w:t>
      </w:r>
    </w:p>
    <w:p w14:paraId="07811C46" w14:textId="77777777" w:rsidR="00451F9C" w:rsidRPr="00D34AF1" w:rsidRDefault="00451F9C" w:rsidP="00451F9C">
      <w:pPr>
        <w:pStyle w:val="3"/>
        <w:numPr>
          <w:ilvl w:val="0"/>
          <w:numId w:val="8"/>
        </w:numPr>
        <w:jc w:val="both"/>
        <w:rPr>
          <w:sz w:val="32"/>
          <w:szCs w:val="32"/>
        </w:rPr>
      </w:pPr>
      <w:r w:rsidRPr="00D34AF1">
        <w:rPr>
          <w:sz w:val="32"/>
          <w:szCs w:val="32"/>
        </w:rPr>
        <w:t>Рассматривался и утверждался бюджет муниципального образования на 20</w:t>
      </w:r>
      <w:r>
        <w:rPr>
          <w:sz w:val="32"/>
          <w:szCs w:val="32"/>
        </w:rPr>
        <w:t>20</w:t>
      </w:r>
      <w:r w:rsidRPr="00D34AF1">
        <w:rPr>
          <w:sz w:val="32"/>
          <w:szCs w:val="32"/>
        </w:rPr>
        <w:t xml:space="preserve"> г. и плановый период 202</w:t>
      </w:r>
      <w:r>
        <w:rPr>
          <w:sz w:val="32"/>
          <w:szCs w:val="32"/>
        </w:rPr>
        <w:t>1</w:t>
      </w:r>
      <w:r w:rsidRPr="00D34AF1">
        <w:rPr>
          <w:sz w:val="32"/>
          <w:szCs w:val="32"/>
        </w:rPr>
        <w:t>-202</w:t>
      </w:r>
      <w:r>
        <w:rPr>
          <w:sz w:val="32"/>
          <w:szCs w:val="32"/>
        </w:rPr>
        <w:t>2</w:t>
      </w:r>
      <w:r w:rsidRPr="00D34AF1">
        <w:rPr>
          <w:sz w:val="32"/>
          <w:szCs w:val="32"/>
        </w:rPr>
        <w:t xml:space="preserve"> гг. </w:t>
      </w:r>
    </w:p>
    <w:p w14:paraId="7F2660F3" w14:textId="77777777" w:rsidR="00451F9C" w:rsidRPr="00D34AF1" w:rsidRDefault="00451F9C" w:rsidP="00451F9C">
      <w:pPr>
        <w:pStyle w:val="3"/>
        <w:ind w:left="720" w:firstLine="0"/>
        <w:jc w:val="center"/>
        <w:rPr>
          <w:sz w:val="32"/>
          <w:szCs w:val="32"/>
        </w:rPr>
      </w:pPr>
    </w:p>
    <w:p w14:paraId="7E623AF7" w14:textId="77777777" w:rsidR="00451F9C" w:rsidRPr="00D34AF1" w:rsidRDefault="00451F9C" w:rsidP="00451F9C">
      <w:pPr>
        <w:pStyle w:val="3"/>
        <w:ind w:left="720" w:firstLine="0"/>
        <w:jc w:val="center"/>
        <w:rPr>
          <w:sz w:val="32"/>
          <w:szCs w:val="32"/>
        </w:rPr>
      </w:pPr>
      <w:r w:rsidRPr="00D34AF1">
        <w:rPr>
          <w:sz w:val="32"/>
          <w:szCs w:val="32"/>
        </w:rPr>
        <w:t>ОРГАНИЗАЦИЯ КУЛЬТУРНОГО ДОСУГА И БИБЛИОТЕЧНОГО</w:t>
      </w:r>
    </w:p>
    <w:p w14:paraId="197D1D21" w14:textId="77777777" w:rsidR="00451F9C" w:rsidRPr="00D34AF1" w:rsidRDefault="00451F9C" w:rsidP="00451F9C">
      <w:pPr>
        <w:pStyle w:val="3"/>
        <w:ind w:left="720" w:firstLine="0"/>
        <w:jc w:val="center"/>
        <w:rPr>
          <w:sz w:val="32"/>
          <w:szCs w:val="32"/>
        </w:rPr>
      </w:pPr>
      <w:r w:rsidRPr="00D34AF1">
        <w:rPr>
          <w:sz w:val="32"/>
          <w:szCs w:val="32"/>
        </w:rPr>
        <w:t>ОБСЛУЖ</w:t>
      </w:r>
      <w:r w:rsidRPr="00D34AF1">
        <w:rPr>
          <w:sz w:val="32"/>
          <w:szCs w:val="32"/>
        </w:rPr>
        <w:t>И</w:t>
      </w:r>
      <w:r w:rsidRPr="00D34AF1">
        <w:rPr>
          <w:sz w:val="32"/>
          <w:szCs w:val="32"/>
        </w:rPr>
        <w:t>ВАНИЯ НАСЕЛЕНИЯ</w:t>
      </w:r>
    </w:p>
    <w:p w14:paraId="6FD33727" w14:textId="77777777" w:rsidR="00451F9C" w:rsidRPr="00D34AF1" w:rsidRDefault="00451F9C" w:rsidP="00451F9C">
      <w:pPr>
        <w:pStyle w:val="3"/>
        <w:ind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>По разделу культура на 201</w:t>
      </w:r>
      <w:r>
        <w:rPr>
          <w:sz w:val="32"/>
          <w:szCs w:val="32"/>
        </w:rPr>
        <w:t>9</w:t>
      </w:r>
      <w:r w:rsidRPr="00D34AF1">
        <w:rPr>
          <w:sz w:val="32"/>
          <w:szCs w:val="32"/>
        </w:rPr>
        <w:t xml:space="preserve"> год запланировано и передано </w:t>
      </w:r>
      <w:r>
        <w:rPr>
          <w:sz w:val="32"/>
          <w:szCs w:val="32"/>
        </w:rPr>
        <w:t>814,4</w:t>
      </w:r>
      <w:r w:rsidRPr="00D34AF1">
        <w:rPr>
          <w:sz w:val="32"/>
          <w:szCs w:val="32"/>
        </w:rPr>
        <w:t xml:space="preserve"> тыс. руб. В нашем действующем СДК проводятся праздники, митинги, концерты, Масленица, День любви и верности, День Победы, День пожилого человека силами рабо</w:t>
      </w:r>
      <w:r w:rsidRPr="00D34AF1">
        <w:rPr>
          <w:sz w:val="32"/>
          <w:szCs w:val="32"/>
        </w:rPr>
        <w:t>т</w:t>
      </w:r>
      <w:r w:rsidRPr="00D34AF1">
        <w:rPr>
          <w:sz w:val="32"/>
          <w:szCs w:val="32"/>
        </w:rPr>
        <w:t>ников культуры, а также вокальных групп «Ежевика» и «</w:t>
      </w:r>
      <w:proofErr w:type="spellStart"/>
      <w:r w:rsidRPr="00D34AF1">
        <w:rPr>
          <w:sz w:val="32"/>
          <w:szCs w:val="32"/>
        </w:rPr>
        <w:t>Волжаночка</w:t>
      </w:r>
      <w:proofErr w:type="spellEnd"/>
      <w:r w:rsidRPr="00D34AF1">
        <w:rPr>
          <w:sz w:val="32"/>
          <w:szCs w:val="32"/>
        </w:rPr>
        <w:t xml:space="preserve">», учащимися </w:t>
      </w:r>
      <w:proofErr w:type="spellStart"/>
      <w:r w:rsidRPr="00D34AF1">
        <w:rPr>
          <w:sz w:val="32"/>
          <w:szCs w:val="32"/>
        </w:rPr>
        <w:t>Костаре</w:t>
      </w:r>
      <w:r w:rsidRPr="00D34AF1">
        <w:rPr>
          <w:sz w:val="32"/>
          <w:szCs w:val="32"/>
        </w:rPr>
        <w:t>в</w:t>
      </w:r>
      <w:r w:rsidRPr="00D34AF1">
        <w:rPr>
          <w:sz w:val="32"/>
          <w:szCs w:val="32"/>
        </w:rPr>
        <w:t>ской</w:t>
      </w:r>
      <w:proofErr w:type="spellEnd"/>
      <w:r w:rsidRPr="00D34AF1">
        <w:rPr>
          <w:sz w:val="32"/>
          <w:szCs w:val="32"/>
        </w:rPr>
        <w:t xml:space="preserve"> школы, и активными жителями села.    </w:t>
      </w:r>
    </w:p>
    <w:p w14:paraId="14F7CDE7" w14:textId="77777777" w:rsidR="00451F9C" w:rsidRPr="00D34AF1" w:rsidRDefault="00451F9C" w:rsidP="00451F9C">
      <w:pPr>
        <w:pStyle w:val="3"/>
        <w:ind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>По разделу библиотечное обслуживание на 201</w:t>
      </w:r>
      <w:r>
        <w:rPr>
          <w:sz w:val="32"/>
          <w:szCs w:val="32"/>
        </w:rPr>
        <w:t>9</w:t>
      </w:r>
      <w:r w:rsidRPr="00D34AF1">
        <w:rPr>
          <w:sz w:val="32"/>
          <w:szCs w:val="32"/>
        </w:rPr>
        <w:t xml:space="preserve"> год запланировано и передано 2</w:t>
      </w:r>
      <w:r>
        <w:rPr>
          <w:sz w:val="32"/>
          <w:szCs w:val="32"/>
        </w:rPr>
        <w:t>67,5</w:t>
      </w:r>
      <w:r w:rsidRPr="00D34AF1">
        <w:rPr>
          <w:sz w:val="32"/>
          <w:szCs w:val="32"/>
        </w:rPr>
        <w:t xml:space="preserve"> тыс. руб. Библиотечный фонд составляет 5</w:t>
      </w:r>
      <w:r>
        <w:rPr>
          <w:sz w:val="32"/>
          <w:szCs w:val="32"/>
        </w:rPr>
        <w:t>943</w:t>
      </w:r>
      <w:r w:rsidRPr="00D34AF1">
        <w:rPr>
          <w:sz w:val="32"/>
          <w:szCs w:val="32"/>
        </w:rPr>
        <w:t xml:space="preserve"> экземпляров. В библиотеке работает И</w:t>
      </w:r>
      <w:r w:rsidRPr="00D34AF1">
        <w:rPr>
          <w:sz w:val="32"/>
          <w:szCs w:val="32"/>
        </w:rPr>
        <w:t>н</w:t>
      </w:r>
      <w:r w:rsidRPr="00D34AF1">
        <w:rPr>
          <w:sz w:val="32"/>
          <w:szCs w:val="32"/>
        </w:rPr>
        <w:t>тернет.</w:t>
      </w:r>
    </w:p>
    <w:p w14:paraId="01A2DEC7" w14:textId="77777777" w:rsidR="00451F9C" w:rsidRPr="00D34AF1" w:rsidRDefault="00451F9C" w:rsidP="00451F9C">
      <w:pPr>
        <w:pStyle w:val="3"/>
        <w:ind w:firstLine="720"/>
        <w:jc w:val="center"/>
        <w:rPr>
          <w:sz w:val="32"/>
          <w:szCs w:val="32"/>
        </w:rPr>
      </w:pPr>
      <w:r w:rsidRPr="00D34AF1">
        <w:rPr>
          <w:sz w:val="32"/>
          <w:szCs w:val="32"/>
        </w:rPr>
        <w:t>ФИЗИЧЕСКАЯ КУЛЬТУРА И СПОРТ.</w:t>
      </w:r>
    </w:p>
    <w:p w14:paraId="6049332F" w14:textId="77777777" w:rsidR="00451F9C" w:rsidRPr="00D34AF1" w:rsidRDefault="00451F9C" w:rsidP="00451F9C">
      <w:pPr>
        <w:pStyle w:val="3"/>
        <w:ind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 По этому разделу передано на развитие физической культуры </w:t>
      </w:r>
      <w:r>
        <w:rPr>
          <w:sz w:val="32"/>
          <w:szCs w:val="32"/>
        </w:rPr>
        <w:t>49,9</w:t>
      </w:r>
      <w:r w:rsidRPr="00D34AF1">
        <w:rPr>
          <w:sz w:val="32"/>
          <w:szCs w:val="32"/>
        </w:rPr>
        <w:t xml:space="preserve"> тыс. руб., на молодежную политику – </w:t>
      </w:r>
      <w:r>
        <w:rPr>
          <w:sz w:val="32"/>
          <w:szCs w:val="32"/>
        </w:rPr>
        <w:t>27,8</w:t>
      </w:r>
      <w:r w:rsidRPr="00D34AF1">
        <w:rPr>
          <w:sz w:val="32"/>
          <w:szCs w:val="32"/>
        </w:rPr>
        <w:t xml:space="preserve"> тыс. руб. Молодежь нашего поселения участвует в райо</w:t>
      </w:r>
      <w:r w:rsidRPr="00D34AF1">
        <w:rPr>
          <w:sz w:val="32"/>
          <w:szCs w:val="32"/>
        </w:rPr>
        <w:t>н</w:t>
      </w:r>
      <w:r w:rsidRPr="00D34AF1">
        <w:rPr>
          <w:sz w:val="32"/>
          <w:szCs w:val="32"/>
        </w:rPr>
        <w:t xml:space="preserve">ных соревнованиях и занимает призовые места, под руководством </w:t>
      </w:r>
      <w:proofErr w:type="spellStart"/>
      <w:r w:rsidRPr="00D34AF1">
        <w:rPr>
          <w:sz w:val="32"/>
          <w:szCs w:val="32"/>
        </w:rPr>
        <w:t>Хавалкина</w:t>
      </w:r>
      <w:proofErr w:type="spellEnd"/>
      <w:r w:rsidRPr="00D34AF1">
        <w:rPr>
          <w:sz w:val="32"/>
          <w:szCs w:val="32"/>
        </w:rPr>
        <w:t xml:space="preserve"> Анатолия Николаевича</w:t>
      </w:r>
      <w:r>
        <w:rPr>
          <w:sz w:val="32"/>
          <w:szCs w:val="32"/>
        </w:rPr>
        <w:t>.</w:t>
      </w:r>
    </w:p>
    <w:p w14:paraId="733D896F" w14:textId="77777777" w:rsidR="00451F9C" w:rsidRPr="00D34AF1" w:rsidRDefault="00451F9C" w:rsidP="00451F9C">
      <w:pPr>
        <w:pStyle w:val="3"/>
        <w:ind w:firstLine="720"/>
        <w:jc w:val="center"/>
        <w:rPr>
          <w:sz w:val="32"/>
          <w:szCs w:val="32"/>
        </w:rPr>
      </w:pPr>
      <w:r w:rsidRPr="00D34AF1">
        <w:rPr>
          <w:sz w:val="32"/>
          <w:szCs w:val="32"/>
        </w:rPr>
        <w:t>БЛАГОУСТРОЙСТВО СЕЛА</w:t>
      </w:r>
    </w:p>
    <w:p w14:paraId="1ACE5A31" w14:textId="77777777" w:rsidR="00451F9C" w:rsidRPr="00D34AF1" w:rsidRDefault="00451F9C" w:rsidP="00451F9C">
      <w:pPr>
        <w:pStyle w:val="3"/>
        <w:ind w:firstLine="720"/>
        <w:jc w:val="center"/>
        <w:rPr>
          <w:sz w:val="32"/>
          <w:szCs w:val="32"/>
        </w:rPr>
      </w:pPr>
    </w:p>
    <w:p w14:paraId="7966CECE" w14:textId="77777777" w:rsidR="00451F9C" w:rsidRPr="00D34AF1" w:rsidRDefault="00451F9C" w:rsidP="00451F9C">
      <w:pPr>
        <w:pStyle w:val="3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D34AF1">
        <w:rPr>
          <w:sz w:val="32"/>
          <w:szCs w:val="32"/>
        </w:rPr>
        <w:t xml:space="preserve"> На общественных началах проводился уход за зелеными насаждениями на детской площадке, а также на памятнике – мемориале погибшим землякам в годы ВОВ.</w:t>
      </w:r>
      <w:r>
        <w:rPr>
          <w:sz w:val="32"/>
          <w:szCs w:val="32"/>
        </w:rPr>
        <w:t xml:space="preserve"> </w:t>
      </w:r>
      <w:r w:rsidRPr="00D34AF1">
        <w:rPr>
          <w:sz w:val="32"/>
          <w:szCs w:val="32"/>
        </w:rPr>
        <w:t>В течении года велась борьба с камышом, сухостоем, мусором. И сейчас администрация начала работу по выкосу камыша.</w:t>
      </w:r>
    </w:p>
    <w:p w14:paraId="7818C033" w14:textId="77777777" w:rsidR="00451F9C" w:rsidRPr="00D34AF1" w:rsidRDefault="00451F9C" w:rsidP="00451F9C">
      <w:pPr>
        <w:pStyle w:val="3"/>
        <w:ind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  </w:t>
      </w:r>
    </w:p>
    <w:p w14:paraId="68925F08" w14:textId="77777777" w:rsidR="00451F9C" w:rsidRPr="00D34AF1" w:rsidRDefault="00451F9C" w:rsidP="00451F9C">
      <w:pPr>
        <w:pStyle w:val="3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D34AF1">
        <w:rPr>
          <w:sz w:val="32"/>
          <w:szCs w:val="32"/>
        </w:rPr>
        <w:t xml:space="preserve">Уважаемые жители присоединяйтесь, каждый на своём участке проведёт выкос камыша. Давайте сами позаботимся о противопожарные мероприятия, скоро весна. </w:t>
      </w:r>
      <w:r>
        <w:rPr>
          <w:sz w:val="32"/>
          <w:szCs w:val="32"/>
        </w:rPr>
        <w:t xml:space="preserve"> </w:t>
      </w:r>
    </w:p>
    <w:p w14:paraId="5254B582" w14:textId="77777777" w:rsidR="00451F9C" w:rsidRPr="00D34AF1" w:rsidRDefault="00451F9C" w:rsidP="00451F9C">
      <w:pPr>
        <w:pStyle w:val="3"/>
        <w:ind w:firstLine="720"/>
        <w:jc w:val="both"/>
        <w:rPr>
          <w:sz w:val="32"/>
          <w:szCs w:val="32"/>
        </w:rPr>
      </w:pPr>
    </w:p>
    <w:p w14:paraId="16C422E2" w14:textId="77777777" w:rsidR="00451F9C" w:rsidRPr="00D34AF1" w:rsidRDefault="00451F9C" w:rsidP="00451F9C">
      <w:pPr>
        <w:pStyle w:val="3"/>
        <w:ind w:firstLine="720"/>
        <w:jc w:val="both"/>
        <w:rPr>
          <w:sz w:val="32"/>
          <w:szCs w:val="32"/>
        </w:rPr>
      </w:pPr>
      <w:r w:rsidRPr="00D34AF1">
        <w:rPr>
          <w:sz w:val="32"/>
          <w:szCs w:val="32"/>
        </w:rPr>
        <w:lastRenderedPageBreak/>
        <w:t>Плановые мероприятия по благоустройству на 20</w:t>
      </w:r>
      <w:r>
        <w:rPr>
          <w:sz w:val="32"/>
          <w:szCs w:val="32"/>
        </w:rPr>
        <w:t>20</w:t>
      </w:r>
      <w:r w:rsidRPr="00D34AF1">
        <w:rPr>
          <w:sz w:val="32"/>
          <w:szCs w:val="32"/>
        </w:rPr>
        <w:t xml:space="preserve"> год, из целевых средств дорожного фонда планируется </w:t>
      </w:r>
      <w:r>
        <w:rPr>
          <w:sz w:val="32"/>
          <w:szCs w:val="32"/>
        </w:rPr>
        <w:t>ремонт асфальтированной дороги</w:t>
      </w:r>
      <w:r w:rsidRPr="00D34AF1">
        <w:rPr>
          <w:sz w:val="32"/>
          <w:szCs w:val="32"/>
        </w:rPr>
        <w:t xml:space="preserve"> по </w:t>
      </w:r>
      <w:proofErr w:type="spellStart"/>
      <w:r w:rsidRPr="00D34AF1">
        <w:rPr>
          <w:sz w:val="32"/>
          <w:szCs w:val="32"/>
        </w:rPr>
        <w:t>ул.Советская</w:t>
      </w:r>
      <w:proofErr w:type="spellEnd"/>
      <w:r w:rsidRPr="00D34AF1">
        <w:rPr>
          <w:sz w:val="32"/>
          <w:szCs w:val="32"/>
        </w:rPr>
        <w:t xml:space="preserve">, а также ремонт </w:t>
      </w:r>
      <w:r>
        <w:rPr>
          <w:sz w:val="32"/>
          <w:szCs w:val="32"/>
        </w:rPr>
        <w:t xml:space="preserve">платины по </w:t>
      </w:r>
      <w:proofErr w:type="spellStart"/>
      <w:r>
        <w:rPr>
          <w:sz w:val="32"/>
          <w:szCs w:val="32"/>
        </w:rPr>
        <w:t>ул.Советская</w:t>
      </w:r>
      <w:proofErr w:type="spellEnd"/>
      <w:r>
        <w:rPr>
          <w:sz w:val="32"/>
          <w:szCs w:val="32"/>
        </w:rPr>
        <w:t>-Островская</w:t>
      </w:r>
      <w:r w:rsidRPr="00D34AF1">
        <w:rPr>
          <w:sz w:val="32"/>
          <w:szCs w:val="32"/>
        </w:rPr>
        <w:t xml:space="preserve">. </w:t>
      </w:r>
    </w:p>
    <w:p w14:paraId="7D7AE5BB" w14:textId="77777777" w:rsidR="00451F9C" w:rsidRDefault="00451F9C" w:rsidP="00451F9C">
      <w:pPr>
        <w:pStyle w:val="3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ECC2886" w14:textId="77777777" w:rsidR="00451F9C" w:rsidRDefault="00451F9C" w:rsidP="00451F9C">
      <w:pPr>
        <w:pStyle w:val="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2020 году планируется   благоустройство общественной территории по </w:t>
      </w:r>
      <w:proofErr w:type="spellStart"/>
      <w:r>
        <w:rPr>
          <w:sz w:val="32"/>
          <w:szCs w:val="32"/>
        </w:rPr>
        <w:t>ул.Советская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с.Костарево</w:t>
      </w:r>
      <w:proofErr w:type="spellEnd"/>
      <w:r>
        <w:rPr>
          <w:sz w:val="32"/>
          <w:szCs w:val="32"/>
        </w:rPr>
        <w:t xml:space="preserve"> (около ОПС). В течении года участие в программе уличного освещения (замена провода и ламп).</w:t>
      </w:r>
    </w:p>
    <w:p w14:paraId="293B849B" w14:textId="77777777" w:rsidR="00451F9C" w:rsidRPr="00D34AF1" w:rsidRDefault="00451F9C" w:rsidP="00451F9C">
      <w:pPr>
        <w:pStyle w:val="3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 </w:t>
      </w:r>
    </w:p>
    <w:p w14:paraId="6B5B05BF" w14:textId="77777777" w:rsidR="00451F9C" w:rsidRPr="00D34AF1" w:rsidRDefault="00451F9C" w:rsidP="00451F9C">
      <w:pPr>
        <w:pStyle w:val="3"/>
        <w:ind w:firstLine="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 Благодарю всех жителей, оказывающих помощь и поддержку администр</w:t>
      </w:r>
      <w:r w:rsidRPr="00D34AF1">
        <w:rPr>
          <w:sz w:val="32"/>
          <w:szCs w:val="32"/>
        </w:rPr>
        <w:t>а</w:t>
      </w:r>
      <w:r w:rsidRPr="00D34AF1">
        <w:rPr>
          <w:sz w:val="32"/>
          <w:szCs w:val="32"/>
        </w:rPr>
        <w:t>ции, принявших работу в благоустройстве села!</w:t>
      </w:r>
    </w:p>
    <w:p w14:paraId="1DF86F9E" w14:textId="77777777" w:rsidR="00451F9C" w:rsidRPr="00D34AF1" w:rsidRDefault="00451F9C" w:rsidP="00451F9C">
      <w:pPr>
        <w:pStyle w:val="3"/>
        <w:ind w:firstLine="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proofErr w:type="spellStart"/>
      <w:r w:rsidRPr="00D34AF1">
        <w:rPr>
          <w:sz w:val="32"/>
          <w:szCs w:val="32"/>
        </w:rPr>
        <w:t>Тапилина</w:t>
      </w:r>
      <w:proofErr w:type="spellEnd"/>
      <w:r w:rsidRPr="00D34AF1">
        <w:rPr>
          <w:sz w:val="32"/>
          <w:szCs w:val="32"/>
        </w:rPr>
        <w:t xml:space="preserve"> В.А., Летова А.А., </w:t>
      </w:r>
      <w:r>
        <w:rPr>
          <w:sz w:val="32"/>
          <w:szCs w:val="32"/>
        </w:rPr>
        <w:t>Комогорова В.И., Малахова</w:t>
      </w:r>
      <w:r w:rsidRPr="00D34AF1">
        <w:rPr>
          <w:sz w:val="32"/>
          <w:szCs w:val="32"/>
        </w:rPr>
        <w:t xml:space="preserve"> В.В. </w:t>
      </w:r>
      <w:r>
        <w:rPr>
          <w:sz w:val="32"/>
          <w:szCs w:val="32"/>
        </w:rPr>
        <w:t xml:space="preserve">и всех не равнодушных жителей </w:t>
      </w:r>
      <w:proofErr w:type="spellStart"/>
      <w:r>
        <w:rPr>
          <w:sz w:val="32"/>
          <w:szCs w:val="32"/>
        </w:rPr>
        <w:t>с.Костарево</w:t>
      </w:r>
      <w:proofErr w:type="spellEnd"/>
      <w:r>
        <w:rPr>
          <w:sz w:val="32"/>
          <w:szCs w:val="32"/>
        </w:rPr>
        <w:t xml:space="preserve">. </w:t>
      </w:r>
    </w:p>
    <w:p w14:paraId="5EDEC45B" w14:textId="77777777" w:rsidR="00451F9C" w:rsidRPr="00D34AF1" w:rsidRDefault="00451F9C" w:rsidP="00451F9C">
      <w:pPr>
        <w:pStyle w:val="3"/>
        <w:ind w:firstLine="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 </w:t>
      </w:r>
    </w:p>
    <w:p w14:paraId="231FCD99" w14:textId="77777777" w:rsidR="00451F9C" w:rsidRPr="00D34AF1" w:rsidRDefault="00451F9C" w:rsidP="00451F9C">
      <w:pPr>
        <w:pStyle w:val="3"/>
        <w:ind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61F27B3" w14:textId="77777777" w:rsidR="00451F9C" w:rsidRPr="00D34AF1" w:rsidRDefault="00451F9C" w:rsidP="00451F9C">
      <w:pPr>
        <w:pStyle w:val="3"/>
        <w:ind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442AB95" w14:textId="77777777" w:rsidR="00451F9C" w:rsidRPr="00D34AF1" w:rsidRDefault="00451F9C" w:rsidP="00451F9C">
      <w:pPr>
        <w:pStyle w:val="3"/>
        <w:ind w:firstLine="0"/>
        <w:jc w:val="both"/>
        <w:rPr>
          <w:sz w:val="32"/>
          <w:szCs w:val="32"/>
        </w:rPr>
      </w:pPr>
    </w:p>
    <w:p w14:paraId="4CBD5DC0" w14:textId="77777777" w:rsidR="00451F9C" w:rsidRPr="00D34AF1" w:rsidRDefault="00451F9C" w:rsidP="00451F9C">
      <w:pPr>
        <w:pStyle w:val="3"/>
        <w:ind w:firstLine="0"/>
        <w:jc w:val="both"/>
        <w:rPr>
          <w:sz w:val="32"/>
          <w:szCs w:val="32"/>
        </w:rPr>
      </w:pPr>
    </w:p>
    <w:p w14:paraId="17C27ACD" w14:textId="77777777" w:rsidR="00451F9C" w:rsidRPr="00D34AF1" w:rsidRDefault="00451F9C" w:rsidP="00451F9C">
      <w:pPr>
        <w:pStyle w:val="3"/>
        <w:ind w:firstLine="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Глава Костаревского </w:t>
      </w:r>
    </w:p>
    <w:p w14:paraId="1AEDBB1B" w14:textId="77777777" w:rsidR="00451F9C" w:rsidRPr="00D34AF1" w:rsidRDefault="00451F9C" w:rsidP="00451F9C">
      <w:pPr>
        <w:pStyle w:val="3"/>
        <w:ind w:firstLine="0"/>
        <w:jc w:val="both"/>
        <w:rPr>
          <w:sz w:val="32"/>
          <w:szCs w:val="32"/>
        </w:rPr>
      </w:pPr>
      <w:r w:rsidRPr="00D34AF1">
        <w:rPr>
          <w:sz w:val="32"/>
          <w:szCs w:val="32"/>
        </w:rPr>
        <w:t xml:space="preserve">сельского поселения                                                      С.В. Марков   </w:t>
      </w:r>
    </w:p>
    <w:p w14:paraId="2C8BA7E7" w14:textId="77777777" w:rsidR="00451F9C" w:rsidRDefault="00451F9C"/>
    <w:sectPr w:rsidR="00451F9C" w:rsidSect="004C048D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20296"/>
    <w:multiLevelType w:val="hybridMultilevel"/>
    <w:tmpl w:val="C2806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96DDD"/>
    <w:multiLevelType w:val="hybridMultilevel"/>
    <w:tmpl w:val="2CBC94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62051BD"/>
    <w:multiLevelType w:val="hybridMultilevel"/>
    <w:tmpl w:val="2AF66D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B354C"/>
    <w:multiLevelType w:val="hybridMultilevel"/>
    <w:tmpl w:val="AEE4EE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BB4DBB"/>
    <w:multiLevelType w:val="hybridMultilevel"/>
    <w:tmpl w:val="A5123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74FC3"/>
    <w:multiLevelType w:val="hybridMultilevel"/>
    <w:tmpl w:val="53F2D7C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490DC7"/>
    <w:multiLevelType w:val="hybridMultilevel"/>
    <w:tmpl w:val="98C2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152D92"/>
    <w:multiLevelType w:val="hybridMultilevel"/>
    <w:tmpl w:val="C9288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0C"/>
    <w:rsid w:val="00451F9C"/>
    <w:rsid w:val="004A11AF"/>
    <w:rsid w:val="005D5885"/>
    <w:rsid w:val="007623EB"/>
    <w:rsid w:val="0099793B"/>
    <w:rsid w:val="00B91247"/>
    <w:rsid w:val="00DB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64FA"/>
  <w15:chartTrackingRefBased/>
  <w15:docId w15:val="{42E75467-04D0-4844-89C1-F95CBC6B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8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D5885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D5885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5D5885"/>
    <w:pPr>
      <w:spacing w:after="0" w:line="240" w:lineRule="auto"/>
    </w:pPr>
    <w:rPr>
      <w:rFonts w:eastAsiaTheme="minorEastAsia"/>
      <w:lang w:eastAsia="ru-RU"/>
    </w:rPr>
  </w:style>
  <w:style w:type="paragraph" w:customStyle="1" w:styleId="Style2">
    <w:name w:val="Style2"/>
    <w:basedOn w:val="a"/>
    <w:rsid w:val="0099793B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99793B"/>
    <w:rPr>
      <w:rFonts w:ascii="Cambria" w:hAnsi="Cambria" w:cs="Cambria" w:hint="default"/>
      <w:sz w:val="20"/>
      <w:szCs w:val="20"/>
    </w:rPr>
  </w:style>
  <w:style w:type="paragraph" w:styleId="a5">
    <w:name w:val="Body Text Indent"/>
    <w:basedOn w:val="a"/>
    <w:link w:val="a6"/>
    <w:semiHidden/>
    <w:rsid w:val="00451F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51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451F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451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51F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semiHidden/>
    <w:rsid w:val="00451F9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Indent 3"/>
    <w:basedOn w:val="a"/>
    <w:link w:val="30"/>
    <w:semiHidden/>
    <w:rsid w:val="00451F9C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451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7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1690</Words>
  <Characters>9634</Characters>
  <Application>Microsoft Office Word</Application>
  <DocSecurity>0</DocSecurity>
  <Lines>80</Lines>
  <Paragraphs>22</Paragraphs>
  <ScaleCrop>false</ScaleCrop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2020-03-04T07:24:00Z</cp:lastPrinted>
  <dcterms:created xsi:type="dcterms:W3CDTF">2020-02-21T06:46:00Z</dcterms:created>
  <dcterms:modified xsi:type="dcterms:W3CDTF">2020-05-14T07:58:00Z</dcterms:modified>
</cp:coreProperties>
</file>